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Утверждено</w:t>
      </w:r>
    </w:p>
    <w:p w:rsidR="00D479CE" w:rsidRP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</w:t>
      </w:r>
      <w:r w:rsidR="00D479CE" w:rsidRPr="00AC195C">
        <w:rPr>
          <w:rFonts w:ascii="Times New Roman" w:hAnsi="Times New Roman"/>
          <w:bCs/>
        </w:rPr>
        <w:t>обранием учредителей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Некоммерческого партнерства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«СОЮЗАТОМ</w:t>
      </w:r>
      <w:r w:rsidR="00262567" w:rsidRPr="00AC195C">
        <w:rPr>
          <w:rFonts w:ascii="Times New Roman" w:hAnsi="Times New Roman"/>
          <w:bCs/>
        </w:rPr>
        <w:t>ПРОЕКТ</w:t>
      </w:r>
      <w:r w:rsidRPr="00AC195C">
        <w:rPr>
          <w:rFonts w:ascii="Times New Roman" w:hAnsi="Times New Roman"/>
          <w:bCs/>
        </w:rPr>
        <w:t>»</w:t>
      </w:r>
    </w:p>
    <w:p w:rsidR="00D479CE" w:rsidRP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 7 общего С</w:t>
      </w:r>
      <w:r w:rsidR="00D479CE" w:rsidRPr="00AC195C">
        <w:rPr>
          <w:rFonts w:ascii="Times New Roman" w:hAnsi="Times New Roman"/>
          <w:bCs/>
        </w:rPr>
        <w:t>обрания членов</w:t>
      </w:r>
      <w:r>
        <w:rPr>
          <w:rFonts w:ascii="Times New Roman" w:hAnsi="Times New Roman"/>
          <w:bCs/>
        </w:rPr>
        <w:t xml:space="preserve"> </w:t>
      </w:r>
      <w:r w:rsidR="00D479CE" w:rsidRPr="00AC195C">
        <w:rPr>
          <w:rFonts w:ascii="Times New Roman" w:hAnsi="Times New Roman"/>
          <w:bCs/>
        </w:rPr>
        <w:t>СРО НП «СОЮЗАТОМ</w:t>
      </w:r>
      <w:r w:rsidR="00262567" w:rsidRPr="00AC195C">
        <w:rPr>
          <w:rFonts w:ascii="Times New Roman" w:hAnsi="Times New Roman"/>
          <w:bCs/>
        </w:rPr>
        <w:t>ПРОЕКТ</w:t>
      </w:r>
      <w:r w:rsidR="00D479CE" w:rsidRPr="00AC195C">
        <w:rPr>
          <w:rFonts w:ascii="Times New Roman" w:hAnsi="Times New Roman"/>
          <w:bCs/>
        </w:rPr>
        <w:t>»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от «17» февраля 2012г.</w:t>
      </w:r>
      <w:r w:rsidR="00AC195C">
        <w:rPr>
          <w:rFonts w:ascii="Times New Roman" w:hAnsi="Times New Roman"/>
          <w:bCs/>
        </w:rPr>
        <w:t>;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 xml:space="preserve">С изменениями, утвержденными 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общим</w:t>
      </w:r>
      <w:r w:rsidR="00AC195C">
        <w:rPr>
          <w:rFonts w:ascii="Times New Roman" w:hAnsi="Times New Roman"/>
          <w:bCs/>
        </w:rPr>
        <w:t xml:space="preserve">  С</w:t>
      </w:r>
      <w:r w:rsidRPr="00AC195C">
        <w:rPr>
          <w:rFonts w:ascii="Times New Roman" w:hAnsi="Times New Roman"/>
          <w:bCs/>
        </w:rPr>
        <w:t>обрани</w:t>
      </w:r>
      <w:r w:rsidR="00AC195C">
        <w:rPr>
          <w:rFonts w:ascii="Times New Roman" w:hAnsi="Times New Roman"/>
          <w:bCs/>
        </w:rPr>
        <w:t>ем</w:t>
      </w:r>
      <w:r w:rsidRPr="00AC195C">
        <w:rPr>
          <w:rFonts w:ascii="Times New Roman" w:hAnsi="Times New Roman"/>
          <w:bCs/>
        </w:rPr>
        <w:t xml:space="preserve">  членов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СРО НП «СОЮЗАТОМ</w:t>
      </w:r>
      <w:r w:rsidR="00262567" w:rsidRPr="00AC195C">
        <w:rPr>
          <w:rFonts w:ascii="Times New Roman" w:hAnsi="Times New Roman"/>
          <w:bCs/>
        </w:rPr>
        <w:t>ПРОЕКТ</w:t>
      </w:r>
      <w:r w:rsidRPr="00AC195C">
        <w:rPr>
          <w:rFonts w:ascii="Times New Roman" w:hAnsi="Times New Roman"/>
          <w:bCs/>
        </w:rPr>
        <w:t xml:space="preserve">» </w:t>
      </w:r>
    </w:p>
    <w:p w:rsidR="00D479CE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Протокол № 8 от 14 февраля 2013 г</w:t>
      </w:r>
      <w:r w:rsidR="00AC195C">
        <w:rPr>
          <w:rFonts w:ascii="Times New Roman" w:hAnsi="Times New Roman"/>
          <w:bCs/>
        </w:rPr>
        <w:t>.;</w:t>
      </w:r>
    </w:p>
    <w:p w:rsid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:rsidR="00AC195C" w:rsidRP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«СОЮЗАТОМПРОЕКТ»</w:t>
      </w:r>
    </w:p>
    <w:p w:rsidR="00D479CE" w:rsidRDefault="00103C7B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 xml:space="preserve">Протокол № </w:t>
      </w:r>
      <w:r w:rsidR="007236A3" w:rsidRPr="00AC195C">
        <w:rPr>
          <w:rFonts w:ascii="Times New Roman" w:hAnsi="Times New Roman"/>
          <w:bCs/>
        </w:rPr>
        <w:t>1</w:t>
      </w:r>
      <w:r w:rsidR="00A250C8" w:rsidRPr="00AC195C">
        <w:rPr>
          <w:rFonts w:ascii="Times New Roman" w:hAnsi="Times New Roman"/>
          <w:bCs/>
        </w:rPr>
        <w:t>3</w:t>
      </w:r>
      <w:r w:rsidRPr="00AC195C">
        <w:rPr>
          <w:rFonts w:ascii="Times New Roman" w:hAnsi="Times New Roman"/>
          <w:bCs/>
        </w:rPr>
        <w:t xml:space="preserve"> от 10 февраля 2017 г</w:t>
      </w:r>
      <w:r w:rsidR="00AC195C">
        <w:rPr>
          <w:rFonts w:ascii="Times New Roman" w:hAnsi="Times New Roman"/>
          <w:bCs/>
        </w:rPr>
        <w:t>.;</w:t>
      </w:r>
    </w:p>
    <w:p w:rsid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общим Собранием членов</w:t>
      </w:r>
    </w:p>
    <w:p w:rsid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«СОЮЗАТОМПРОЕКТ»</w:t>
      </w:r>
    </w:p>
    <w:p w:rsidR="00AC195C" w:rsidRP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№16 от «09» февраля 2018 г.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AC195C" w:rsidRPr="00E75335" w:rsidRDefault="00AC195C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 г.</w:t>
      </w:r>
    </w:p>
    <w:p w:rsidR="00C43C25" w:rsidRPr="00AC195C" w:rsidRDefault="003B4204" w:rsidP="00C43C2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AC195C"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="00C43C25" w:rsidRPr="00AC195C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положения</w:t>
      </w:r>
    </w:p>
    <w:p w:rsidR="00BF25E1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BA4A10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 w:rsidR="009A3D62" w:rsidRPr="00817EF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817EF2">
        <w:rPr>
          <w:rFonts w:ascii="Times New Roman" w:hAnsi="Times New Roman"/>
          <w:sz w:val="28"/>
          <w:szCs w:val="28"/>
        </w:rPr>
        <w:t xml:space="preserve"> СРО </w:t>
      </w:r>
      <w:r w:rsidR="00486BEF" w:rsidRPr="00BA4A10">
        <w:rPr>
          <w:rFonts w:ascii="Times New Roman" w:hAnsi="Times New Roman"/>
          <w:sz w:val="28"/>
          <w:szCs w:val="28"/>
        </w:rPr>
        <w:t>«СОЮЗАТОМ</w:t>
      </w:r>
      <w:r w:rsidR="00D26D1E" w:rsidRPr="00D26D1E">
        <w:rPr>
          <w:rFonts w:ascii="Times New Roman" w:hAnsi="Times New Roman"/>
          <w:sz w:val="28"/>
          <w:szCs w:val="28"/>
        </w:rPr>
        <w:t>ПРОЕКТ</w:t>
      </w:r>
      <w:r w:rsidR="00486BEF" w:rsidRPr="00BA4A10">
        <w:rPr>
          <w:rFonts w:ascii="Times New Roman" w:hAnsi="Times New Roman"/>
          <w:sz w:val="28"/>
          <w:szCs w:val="28"/>
        </w:rPr>
        <w:t xml:space="preserve">», (далее – </w:t>
      </w:r>
      <w:r w:rsidR="00B96EE2" w:rsidRPr="00B96EE2">
        <w:rPr>
          <w:rFonts w:ascii="Times New Roman" w:hAnsi="Times New Roman"/>
          <w:sz w:val="28"/>
          <w:szCs w:val="28"/>
        </w:rPr>
        <w:t>Ассоциация</w:t>
      </w:r>
      <w:r w:rsidR="00486BEF" w:rsidRPr="00BA4A10">
        <w:rPr>
          <w:rFonts w:ascii="Times New Roman" w:hAnsi="Times New Roman"/>
          <w:sz w:val="28"/>
          <w:szCs w:val="28"/>
        </w:rPr>
        <w:t>)</w:t>
      </w:r>
      <w:r w:rsidR="009A3D62" w:rsidRPr="00817EF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0</w:t>
      </w:r>
      <w:r w:rsidR="00937814">
        <w:rPr>
          <w:rFonts w:ascii="Times New Roman" w:hAnsi="Times New Roman"/>
          <w:sz w:val="28"/>
          <w:szCs w:val="28"/>
        </w:rPr>
        <w:t>6</w:t>
      </w:r>
      <w:r w:rsidR="00336DE5" w:rsidRPr="00FD72E4">
        <w:rPr>
          <w:rFonts w:ascii="Times New Roman" w:hAnsi="Times New Roman"/>
          <w:sz w:val="28"/>
          <w:szCs w:val="28"/>
        </w:rPr>
        <w:t>.0</w:t>
      </w:r>
      <w:r w:rsidR="00937814">
        <w:rPr>
          <w:rFonts w:ascii="Times New Roman" w:hAnsi="Times New Roman"/>
          <w:sz w:val="28"/>
          <w:szCs w:val="28"/>
        </w:rPr>
        <w:t>4</w:t>
      </w:r>
      <w:r w:rsidR="00336DE5" w:rsidRPr="00FD72E4">
        <w:rPr>
          <w:rFonts w:ascii="Times New Roman" w:hAnsi="Times New Roman"/>
          <w:sz w:val="28"/>
          <w:szCs w:val="28"/>
        </w:rPr>
        <w:t>.20</w:t>
      </w:r>
      <w:r w:rsidR="00937814">
        <w:rPr>
          <w:rFonts w:ascii="Times New Roman" w:hAnsi="Times New Roman"/>
          <w:sz w:val="28"/>
          <w:szCs w:val="28"/>
        </w:rPr>
        <w:t>11</w:t>
      </w:r>
      <w:r w:rsidR="00336DE5" w:rsidRPr="00FD72E4">
        <w:rPr>
          <w:rFonts w:ascii="Times New Roman" w:hAnsi="Times New Roman"/>
          <w:sz w:val="28"/>
          <w:szCs w:val="28"/>
        </w:rPr>
        <w:t xml:space="preserve"> № </w:t>
      </w:r>
      <w:r w:rsidR="00A96027">
        <w:rPr>
          <w:rFonts w:ascii="Times New Roman" w:hAnsi="Times New Roman"/>
          <w:sz w:val="28"/>
          <w:szCs w:val="28"/>
        </w:rPr>
        <w:t>63</w:t>
      </w:r>
      <w:r w:rsidR="00336DE5"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защите информации»</w:t>
      </w:r>
      <w:r w:rsidR="001A58E7">
        <w:rPr>
          <w:rFonts w:ascii="Times New Roman" w:hAnsi="Times New Roman"/>
          <w:sz w:val="28"/>
          <w:szCs w:val="28"/>
        </w:rPr>
        <w:t xml:space="preserve">, </w:t>
      </w:r>
      <w:r w:rsidR="001A58E7" w:rsidRPr="00FD72E4">
        <w:rPr>
          <w:rFonts w:ascii="Times New Roman" w:hAnsi="Times New Roman"/>
          <w:sz w:val="28"/>
          <w:szCs w:val="28"/>
        </w:rPr>
        <w:t>Федеральным законом от 2</w:t>
      </w:r>
      <w:r w:rsidR="001A58E7">
        <w:rPr>
          <w:rFonts w:ascii="Times New Roman" w:hAnsi="Times New Roman"/>
          <w:sz w:val="28"/>
          <w:szCs w:val="28"/>
        </w:rPr>
        <w:t>9</w:t>
      </w:r>
      <w:r w:rsidR="001A58E7" w:rsidRPr="00FD72E4">
        <w:rPr>
          <w:rFonts w:ascii="Times New Roman" w:hAnsi="Times New Roman"/>
          <w:sz w:val="28"/>
          <w:szCs w:val="28"/>
        </w:rPr>
        <w:t>.</w:t>
      </w:r>
      <w:r w:rsidR="001A58E7">
        <w:rPr>
          <w:rFonts w:ascii="Times New Roman" w:hAnsi="Times New Roman"/>
          <w:sz w:val="28"/>
          <w:szCs w:val="28"/>
        </w:rPr>
        <w:t>12</w:t>
      </w:r>
      <w:r w:rsidR="001A58E7" w:rsidRPr="00FD72E4">
        <w:rPr>
          <w:rFonts w:ascii="Times New Roman" w:hAnsi="Times New Roman"/>
          <w:sz w:val="28"/>
          <w:szCs w:val="28"/>
        </w:rPr>
        <w:t>.200</w:t>
      </w:r>
      <w:r w:rsidR="001A58E7">
        <w:rPr>
          <w:rFonts w:ascii="Times New Roman" w:hAnsi="Times New Roman"/>
          <w:sz w:val="28"/>
          <w:szCs w:val="28"/>
        </w:rPr>
        <w:t>4</w:t>
      </w:r>
      <w:r w:rsidR="001A58E7" w:rsidRPr="00FD72E4">
        <w:rPr>
          <w:rFonts w:ascii="Times New Roman" w:hAnsi="Times New Roman"/>
          <w:sz w:val="28"/>
          <w:szCs w:val="28"/>
        </w:rPr>
        <w:t xml:space="preserve"> № 19</w:t>
      </w:r>
      <w:r w:rsidR="001A58E7">
        <w:rPr>
          <w:rFonts w:ascii="Times New Roman" w:hAnsi="Times New Roman"/>
          <w:sz w:val="28"/>
          <w:szCs w:val="28"/>
        </w:rPr>
        <w:t>0</w:t>
      </w:r>
      <w:r w:rsidR="001A58E7" w:rsidRPr="00FD72E4">
        <w:rPr>
          <w:rFonts w:ascii="Times New Roman" w:hAnsi="Times New Roman"/>
          <w:sz w:val="28"/>
          <w:szCs w:val="28"/>
        </w:rPr>
        <w:t>-ФЗ «</w:t>
      </w:r>
      <w:r w:rsidR="001A58E7" w:rsidRPr="00817EF2">
        <w:rPr>
          <w:rFonts w:ascii="Times New Roman" w:hAnsi="Times New Roman"/>
          <w:sz w:val="28"/>
          <w:szCs w:val="28"/>
        </w:rPr>
        <w:t>Г</w:t>
      </w:r>
      <w:r w:rsidR="00937059" w:rsidRPr="00817EF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817EF2">
        <w:rPr>
          <w:rFonts w:ascii="Times New Roman" w:hAnsi="Times New Roman"/>
          <w:sz w:val="28"/>
          <w:szCs w:val="28"/>
        </w:rPr>
        <w:t>к</w:t>
      </w:r>
      <w:r w:rsidR="00937059" w:rsidRPr="00817EF2">
        <w:rPr>
          <w:rFonts w:ascii="Times New Roman" w:hAnsi="Times New Roman"/>
          <w:sz w:val="28"/>
          <w:szCs w:val="28"/>
        </w:rPr>
        <w:t>одекс</w:t>
      </w:r>
      <w:r w:rsidR="001A58E7" w:rsidRPr="00817EF2">
        <w:rPr>
          <w:rFonts w:ascii="Times New Roman" w:hAnsi="Times New Roman"/>
          <w:sz w:val="28"/>
          <w:szCs w:val="28"/>
        </w:rPr>
        <w:t xml:space="preserve"> Р</w:t>
      </w:r>
      <w:r w:rsidR="00937059" w:rsidRPr="00817EF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817EF2">
        <w:rPr>
          <w:rFonts w:ascii="Times New Roman" w:hAnsi="Times New Roman"/>
          <w:sz w:val="28"/>
          <w:szCs w:val="28"/>
        </w:rPr>
        <w:t>Ф</w:t>
      </w:r>
      <w:r w:rsidR="00937059" w:rsidRPr="00817EF2">
        <w:rPr>
          <w:rFonts w:ascii="Times New Roman" w:hAnsi="Times New Roman"/>
          <w:sz w:val="28"/>
          <w:szCs w:val="28"/>
        </w:rPr>
        <w:t>едерации</w:t>
      </w:r>
      <w:r w:rsidR="001A58E7" w:rsidRPr="00FD72E4">
        <w:rPr>
          <w:rFonts w:ascii="Times New Roman" w:hAnsi="Times New Roman"/>
          <w:sz w:val="28"/>
          <w:szCs w:val="28"/>
        </w:rPr>
        <w:t>»</w:t>
      </w:r>
      <w:r w:rsidR="00B92641">
        <w:rPr>
          <w:rFonts w:ascii="Times New Roman" w:hAnsi="Times New Roman"/>
          <w:sz w:val="28"/>
          <w:szCs w:val="28"/>
        </w:rPr>
        <w:t>,</w:t>
      </w:r>
      <w:r w:rsidR="00486BEF" w:rsidRPr="00486BEF">
        <w:rPr>
          <w:rFonts w:ascii="Times New Roman" w:hAnsi="Times New Roman"/>
          <w:sz w:val="28"/>
          <w:szCs w:val="28"/>
        </w:rPr>
        <w:t xml:space="preserve"> </w:t>
      </w:r>
      <w:r w:rsidR="00486BEF" w:rsidRPr="0085008D">
        <w:rPr>
          <w:rFonts w:ascii="Times New Roman" w:hAnsi="Times New Roman"/>
          <w:sz w:val="28"/>
          <w:szCs w:val="28"/>
        </w:rPr>
        <w:t>Федеральным законом</w:t>
      </w:r>
      <w:r w:rsidR="00486BEF" w:rsidRPr="00817EF2">
        <w:rPr>
          <w:rFonts w:ascii="Times New Roman" w:hAnsi="Times New Roman"/>
          <w:sz w:val="28"/>
          <w:szCs w:val="28"/>
        </w:rPr>
        <w:t xml:space="preserve"> № 294-ФЗ</w:t>
      </w:r>
      <w:r w:rsidR="00486BEF"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</w:t>
      </w:r>
      <w:proofErr w:type="gramEnd"/>
      <w:r w:rsidR="00486BEF" w:rsidRPr="00850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6BEF" w:rsidRPr="0085008D">
        <w:rPr>
          <w:rFonts w:ascii="Times New Roman" w:hAnsi="Times New Roman"/>
          <w:sz w:val="28"/>
          <w:szCs w:val="28"/>
        </w:rPr>
        <w:t>государственного контроля (надзора) и муниципального контроля",</w:t>
      </w:r>
      <w:r w:rsidR="00B92641"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="00B92641" w:rsidRPr="00FD72E4">
        <w:rPr>
          <w:rFonts w:ascii="Times New Roman" w:hAnsi="Times New Roman"/>
          <w:sz w:val="28"/>
          <w:szCs w:val="28"/>
        </w:rPr>
        <w:t>.</w:t>
      </w:r>
      <w:r w:rsidR="00B92641">
        <w:rPr>
          <w:rFonts w:ascii="Times New Roman" w:hAnsi="Times New Roman"/>
          <w:sz w:val="28"/>
          <w:szCs w:val="28"/>
        </w:rPr>
        <w:t>12</w:t>
      </w:r>
      <w:r w:rsidR="00B92641" w:rsidRPr="00FD72E4">
        <w:rPr>
          <w:rFonts w:ascii="Times New Roman" w:hAnsi="Times New Roman"/>
          <w:sz w:val="28"/>
          <w:szCs w:val="28"/>
        </w:rPr>
        <w:t>.200</w:t>
      </w:r>
      <w:r w:rsidR="00B92641">
        <w:rPr>
          <w:rFonts w:ascii="Times New Roman" w:hAnsi="Times New Roman"/>
          <w:sz w:val="28"/>
          <w:szCs w:val="28"/>
        </w:rPr>
        <w:t>7</w:t>
      </w:r>
      <w:r w:rsidR="00B92641" w:rsidRPr="00FD72E4">
        <w:rPr>
          <w:rFonts w:ascii="Times New Roman" w:hAnsi="Times New Roman"/>
          <w:sz w:val="28"/>
          <w:szCs w:val="28"/>
        </w:rPr>
        <w:t xml:space="preserve"> № </w:t>
      </w:r>
      <w:r w:rsidR="00B92641">
        <w:rPr>
          <w:rFonts w:ascii="Times New Roman" w:hAnsi="Times New Roman"/>
          <w:sz w:val="28"/>
          <w:szCs w:val="28"/>
        </w:rPr>
        <w:t>315</w:t>
      </w:r>
      <w:r w:rsidR="00B92641" w:rsidRPr="00FD72E4">
        <w:rPr>
          <w:rFonts w:ascii="Times New Roman" w:hAnsi="Times New Roman"/>
          <w:sz w:val="28"/>
          <w:szCs w:val="28"/>
        </w:rPr>
        <w:t>-ФЗ «</w:t>
      </w:r>
      <w:r w:rsidR="00B92641"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="00B92641" w:rsidRPr="00FD72E4">
        <w:rPr>
          <w:rFonts w:ascii="Times New Roman" w:hAnsi="Times New Roman"/>
          <w:sz w:val="28"/>
          <w:szCs w:val="28"/>
        </w:rPr>
        <w:t>»</w:t>
      </w:r>
      <w:r w:rsidR="009A2F76">
        <w:rPr>
          <w:rFonts w:ascii="Times New Roman" w:hAnsi="Times New Roman"/>
          <w:sz w:val="28"/>
          <w:szCs w:val="28"/>
        </w:rPr>
        <w:t xml:space="preserve">, </w:t>
      </w:r>
      <w:r w:rsidR="00B96EE2" w:rsidRPr="00B96EE2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</w:t>
      </w:r>
      <w:proofErr w:type="gramEnd"/>
      <w:r w:rsidR="00B96EE2" w:rsidRPr="00B96EE2">
        <w:rPr>
          <w:rFonts w:ascii="Times New Roman" w:hAnsi="Times New Roman"/>
          <w:sz w:val="28"/>
          <w:szCs w:val="28"/>
        </w:rPr>
        <w:t xml:space="preserve"> организаций"</w:t>
      </w:r>
      <w:r w:rsidR="00B96EE2">
        <w:rPr>
          <w:rFonts w:ascii="Times New Roman" w:hAnsi="Times New Roman"/>
          <w:sz w:val="28"/>
          <w:szCs w:val="28"/>
        </w:rPr>
        <w:t xml:space="preserve"> </w:t>
      </w:r>
      <w:r w:rsidR="009A3D62" w:rsidRPr="00817EF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817EF2">
        <w:rPr>
          <w:rFonts w:ascii="Times New Roman" w:hAnsi="Times New Roman"/>
          <w:sz w:val="28"/>
          <w:szCs w:val="28"/>
        </w:rPr>
        <w:t>представления обязательной информац</w:t>
      </w:r>
      <w:proofErr w:type="gramStart"/>
      <w:r w:rsidR="00486BEF" w:rsidRPr="00817EF2">
        <w:rPr>
          <w:rFonts w:ascii="Times New Roman" w:hAnsi="Times New Roman"/>
          <w:sz w:val="28"/>
          <w:szCs w:val="28"/>
        </w:rPr>
        <w:t>ии и ее</w:t>
      </w:r>
      <w:proofErr w:type="gramEnd"/>
      <w:r w:rsidR="00486BEF" w:rsidRPr="00817EF2">
        <w:rPr>
          <w:rFonts w:ascii="Times New Roman" w:hAnsi="Times New Roman"/>
          <w:sz w:val="28"/>
          <w:szCs w:val="28"/>
        </w:rPr>
        <w:t xml:space="preserve"> использования в рамках </w:t>
      </w:r>
      <w:r w:rsidR="007658FE" w:rsidRPr="00817EF2">
        <w:rPr>
          <w:rFonts w:ascii="Times New Roman" w:hAnsi="Times New Roman"/>
          <w:sz w:val="28"/>
          <w:szCs w:val="28"/>
        </w:rPr>
        <w:t>единой</w:t>
      </w:r>
      <w:r w:rsidR="006B7523" w:rsidRPr="00817EF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817EF2">
        <w:rPr>
          <w:rFonts w:ascii="Times New Roman" w:hAnsi="Times New Roman"/>
          <w:sz w:val="28"/>
          <w:szCs w:val="28"/>
        </w:rPr>
        <w:t>ы</w:t>
      </w:r>
      <w:r w:rsidR="00EC486C" w:rsidRPr="00817EF2">
        <w:rPr>
          <w:rFonts w:ascii="Times New Roman" w:hAnsi="Times New Roman"/>
          <w:sz w:val="28"/>
          <w:szCs w:val="28"/>
        </w:rPr>
        <w:t xml:space="preserve"> (</w:t>
      </w:r>
      <w:r w:rsidR="000E3AB8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817EF2">
        <w:rPr>
          <w:rFonts w:ascii="Times New Roman" w:hAnsi="Times New Roman"/>
          <w:sz w:val="28"/>
          <w:szCs w:val="28"/>
        </w:rPr>
        <w:t>ЕИС)</w:t>
      </w:r>
      <w:r w:rsidR="009A3D62" w:rsidRPr="00BA4A10">
        <w:rPr>
          <w:rFonts w:ascii="Times New Roman" w:hAnsi="Times New Roman"/>
          <w:sz w:val="28"/>
          <w:szCs w:val="28"/>
        </w:rPr>
        <w:t>.</w:t>
      </w:r>
    </w:p>
    <w:p w:rsidR="004C2C25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C2C25"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173E4A" w:rsidRDefault="00173E4A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1855EE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>
        <w:rPr>
          <w:rFonts w:ascii="Times New Roman" w:hAnsi="Times New Roman"/>
          <w:sz w:val="28"/>
          <w:szCs w:val="28"/>
        </w:rPr>
        <w:t>,</w:t>
      </w:r>
      <w:r w:rsidR="009D053A">
        <w:rPr>
          <w:rFonts w:ascii="Times New Roman" w:hAnsi="Times New Roman"/>
          <w:sz w:val="28"/>
          <w:szCs w:val="28"/>
        </w:rPr>
        <w:t xml:space="preserve"> возникающей в процессе деятельности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9D053A">
        <w:rPr>
          <w:rFonts w:ascii="Times New Roman" w:hAnsi="Times New Roman"/>
          <w:sz w:val="28"/>
          <w:szCs w:val="28"/>
        </w:rPr>
        <w:t xml:space="preserve"> и</w:t>
      </w:r>
      <w:r w:rsidR="00E20FA9">
        <w:rPr>
          <w:rFonts w:ascii="Times New Roman" w:hAnsi="Times New Roman"/>
          <w:sz w:val="28"/>
          <w:szCs w:val="28"/>
        </w:rPr>
        <w:t xml:space="preserve"> предусмотренной законодательством Российской Федерации и внутренними документами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9D053A">
        <w:rPr>
          <w:rFonts w:ascii="Times New Roman" w:hAnsi="Times New Roman"/>
          <w:sz w:val="28"/>
          <w:szCs w:val="28"/>
        </w:rPr>
        <w:t>;</w:t>
      </w:r>
    </w:p>
    <w:p w:rsidR="00B4648D" w:rsidRDefault="00B4648D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54600C">
        <w:rPr>
          <w:rFonts w:ascii="Times New Roman" w:hAnsi="Times New Roman"/>
          <w:sz w:val="28"/>
          <w:szCs w:val="28"/>
        </w:rPr>
        <w:t xml:space="preserve">информационной открытости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54600C">
        <w:rPr>
          <w:rFonts w:ascii="Times New Roman" w:hAnsi="Times New Roman"/>
          <w:sz w:val="28"/>
          <w:szCs w:val="28"/>
        </w:rPr>
        <w:t>;</w:t>
      </w:r>
    </w:p>
    <w:p w:rsidR="0071626A" w:rsidRPr="00BA4A10" w:rsidRDefault="00A306D6" w:rsidP="0071626A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t> </w:t>
      </w:r>
      <w:r w:rsidR="00BA4A10">
        <w:rPr>
          <w:rFonts w:ascii="Times New Roman" w:hAnsi="Times New Roman"/>
          <w:sz w:val="28"/>
          <w:szCs w:val="28"/>
        </w:rPr>
        <w:t>а</w:t>
      </w:r>
      <w:r w:rsidR="0071626A" w:rsidRPr="00BA4A10">
        <w:rPr>
          <w:rFonts w:ascii="Times New Roman" w:hAnsi="Times New Roman"/>
          <w:sz w:val="28"/>
          <w:szCs w:val="28"/>
        </w:rPr>
        <w:t>втоматизаци</w:t>
      </w:r>
      <w:r w:rsidRPr="00BA4A10">
        <w:rPr>
          <w:rFonts w:ascii="Times New Roman" w:hAnsi="Times New Roman"/>
          <w:sz w:val="28"/>
          <w:szCs w:val="28"/>
        </w:rPr>
        <w:t>я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процессов </w:t>
      </w:r>
      <w:r w:rsidR="00E3603E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E3603E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A4A10">
        <w:rPr>
          <w:rFonts w:ascii="Times New Roman" w:hAnsi="Times New Roman"/>
          <w:sz w:val="28"/>
          <w:szCs w:val="28"/>
        </w:rPr>
        <w:t>п</w:t>
      </w:r>
      <w:r w:rsidR="0071626A" w:rsidRPr="00BA4A10">
        <w:rPr>
          <w:rFonts w:ascii="Times New Roman" w:hAnsi="Times New Roman"/>
          <w:sz w:val="28"/>
          <w:szCs w:val="28"/>
        </w:rPr>
        <w:t>овышение</w:t>
      </w:r>
      <w:r w:rsidR="00E3603E">
        <w:rPr>
          <w:rFonts w:ascii="Times New Roman" w:hAnsi="Times New Roman"/>
          <w:sz w:val="28"/>
          <w:szCs w:val="28"/>
        </w:rPr>
        <w:t xml:space="preserve"> ее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>
        <w:rPr>
          <w:rFonts w:ascii="Times New Roman" w:hAnsi="Times New Roman"/>
          <w:sz w:val="28"/>
          <w:szCs w:val="28"/>
        </w:rPr>
        <w:t>достоверности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C2C25" w:rsidRPr="00BA4A10" w:rsidRDefault="00A306D6" w:rsidP="00C27BBF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>
        <w:rPr>
          <w:rFonts w:ascii="Times New Roman" w:hAnsi="Times New Roman"/>
          <w:sz w:val="28"/>
          <w:szCs w:val="28"/>
        </w:rPr>
        <w:t>исключение</w:t>
      </w:r>
      <w:r w:rsidR="0071626A"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E4C77" w:rsidRPr="004044A7" w:rsidRDefault="006166D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 w:rsidRPr="004044A7">
        <w:rPr>
          <w:rFonts w:ascii="Times New Roman" w:hAnsi="Times New Roman"/>
          <w:sz w:val="28"/>
          <w:szCs w:val="28"/>
        </w:rPr>
        <w:t>формирование</w:t>
      </w:r>
      <w:r w:rsidR="0071626A" w:rsidRPr="004044A7">
        <w:rPr>
          <w:rFonts w:ascii="Times New Roman" w:hAnsi="Times New Roman"/>
          <w:sz w:val="28"/>
          <w:szCs w:val="28"/>
        </w:rPr>
        <w:t xml:space="preserve"> </w:t>
      </w:r>
      <w:r w:rsidRPr="004044A7">
        <w:rPr>
          <w:rFonts w:ascii="Times New Roman" w:hAnsi="Times New Roman"/>
          <w:sz w:val="28"/>
          <w:szCs w:val="28"/>
        </w:rPr>
        <w:t>аналитической и</w:t>
      </w:r>
      <w:r w:rsidR="0071626A" w:rsidRPr="004044A7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>
        <w:rPr>
          <w:rFonts w:ascii="Times New Roman" w:hAnsi="Times New Roman"/>
          <w:sz w:val="28"/>
          <w:szCs w:val="28"/>
        </w:rPr>
        <w:t>организациям</w:t>
      </w:r>
      <w:r w:rsidR="00CA3809">
        <w:rPr>
          <w:rFonts w:ascii="Times New Roman" w:hAnsi="Times New Roman"/>
          <w:sz w:val="28"/>
          <w:szCs w:val="28"/>
        </w:rPr>
        <w:t>-</w:t>
      </w:r>
      <w:r w:rsidR="004E4C77" w:rsidRPr="004044A7">
        <w:rPr>
          <w:rFonts w:ascii="Times New Roman" w:hAnsi="Times New Roman"/>
          <w:sz w:val="28"/>
          <w:szCs w:val="28"/>
        </w:rPr>
        <w:t xml:space="preserve">членам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0E3AB8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4044A7">
        <w:rPr>
          <w:rFonts w:ascii="Times New Roman" w:hAnsi="Times New Roman"/>
          <w:sz w:val="28"/>
          <w:szCs w:val="28"/>
        </w:rPr>
        <w:t>;</w:t>
      </w:r>
    </w:p>
    <w:p w:rsidR="0071626A" w:rsidRPr="004044A7" w:rsidRDefault="004E4C7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6166D7" w:rsidRPr="004044A7">
        <w:rPr>
          <w:rFonts w:ascii="Times New Roman" w:hAnsi="Times New Roman"/>
          <w:sz w:val="28"/>
          <w:szCs w:val="28"/>
        </w:rPr>
        <w:t>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1.3. </w:t>
      </w:r>
      <w:r w:rsidR="00642B9B" w:rsidRPr="004044A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42B9B" w:rsidRPr="004044A7">
        <w:rPr>
          <w:rFonts w:ascii="Times New Roman" w:hAnsi="Times New Roman"/>
          <w:sz w:val="28"/>
          <w:szCs w:val="28"/>
        </w:rPr>
        <w:t>целях</w:t>
      </w:r>
      <w:proofErr w:type="gramEnd"/>
      <w:r w:rsidR="00642B9B" w:rsidRPr="004044A7">
        <w:rPr>
          <w:rFonts w:ascii="Times New Roman" w:hAnsi="Times New Roman"/>
          <w:sz w:val="28"/>
          <w:szCs w:val="28"/>
        </w:rPr>
        <w:t xml:space="preserve"> настоящего Положения используются термины и определения</w:t>
      </w:r>
      <w:r w:rsidR="008D17CD" w:rsidRPr="004044A7">
        <w:rPr>
          <w:rFonts w:ascii="Times New Roman" w:hAnsi="Times New Roman"/>
          <w:sz w:val="28"/>
          <w:szCs w:val="28"/>
        </w:rPr>
        <w:t>, описанные в Глоссарии (Приложение).</w:t>
      </w:r>
    </w:p>
    <w:p w:rsidR="008D17CD" w:rsidRPr="004044A7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0"/>
    <w:p w:rsidR="009A3D62" w:rsidRPr="006166D7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6166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6166D7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:rsidR="009A3D62" w:rsidRPr="004044A7" w:rsidRDefault="009A3D62" w:rsidP="00C27BBF">
      <w:pPr>
        <w:rPr>
          <w:rFonts w:ascii="Times New Roman" w:hAnsi="Times New Roman"/>
          <w:sz w:val="28"/>
          <w:szCs w:val="28"/>
        </w:rPr>
      </w:pPr>
      <w:bookmarkStart w:id="1" w:name="sub_11"/>
      <w:bookmarkStart w:id="2" w:name="_GoBack"/>
      <w:bookmarkEnd w:id="2"/>
    </w:p>
    <w:bookmarkEnd w:id="1"/>
    <w:p w:rsidR="00934BB6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="004044A7">
        <w:rPr>
          <w:rFonts w:ascii="Times New Roman" w:hAnsi="Times New Roman"/>
          <w:sz w:val="28"/>
          <w:szCs w:val="28"/>
        </w:rPr>
        <w:t>ЕИС</w:t>
      </w:r>
      <w:r w:rsidR="00934BB6" w:rsidRPr="004044A7">
        <w:rPr>
          <w:rFonts w:ascii="Times New Roman" w:hAnsi="Times New Roman"/>
          <w:sz w:val="28"/>
          <w:szCs w:val="28"/>
        </w:rPr>
        <w:t xml:space="preserve"> представляет собой комплекс, </w:t>
      </w:r>
      <w:r w:rsidR="00934BB6" w:rsidRPr="00934BB6">
        <w:rPr>
          <w:rFonts w:ascii="Times New Roman" w:hAnsi="Times New Roman"/>
          <w:sz w:val="28"/>
          <w:szCs w:val="28"/>
        </w:rPr>
        <w:t>включающий</w:t>
      </w:r>
      <w:r w:rsidR="004044A7">
        <w:rPr>
          <w:rFonts w:ascii="Times New Roman" w:hAnsi="Times New Roman"/>
          <w:sz w:val="28"/>
          <w:szCs w:val="28"/>
        </w:rPr>
        <w:t xml:space="preserve"> </w:t>
      </w:r>
      <w:r w:rsidR="005B7066" w:rsidRPr="005B7066">
        <w:rPr>
          <w:rFonts w:ascii="Times New Roman" w:hAnsi="Times New Roman"/>
          <w:sz w:val="28"/>
          <w:szCs w:val="28"/>
        </w:rPr>
        <w:t>Регламент использования информационных ресурсов участниками ЕИС (далее – Регламент ЕИС)</w:t>
      </w:r>
      <w:r w:rsidR="004044A7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>
        <w:rPr>
          <w:rFonts w:ascii="Times New Roman" w:hAnsi="Times New Roman"/>
          <w:sz w:val="28"/>
          <w:szCs w:val="28"/>
        </w:rPr>
        <w:t xml:space="preserve">, почтовый сервер </w:t>
      </w:r>
      <w:r w:rsidR="004044A7" w:rsidRPr="005B7066">
        <w:rPr>
          <w:rFonts w:ascii="Times New Roman" w:hAnsi="Times New Roman"/>
          <w:sz w:val="28"/>
          <w:szCs w:val="28"/>
        </w:rPr>
        <w:t>atompost.ru</w:t>
      </w:r>
      <w:r w:rsidR="00934BB6" w:rsidRPr="00934BB6">
        <w:rPr>
          <w:rFonts w:ascii="Times New Roman" w:hAnsi="Times New Roman"/>
          <w:sz w:val="28"/>
          <w:szCs w:val="28"/>
        </w:rPr>
        <w:t xml:space="preserve">, информационные </w:t>
      </w:r>
      <w:r w:rsidR="00934BB6" w:rsidRPr="00934BB6">
        <w:rPr>
          <w:rFonts w:ascii="Times New Roman" w:hAnsi="Times New Roman"/>
          <w:sz w:val="28"/>
          <w:szCs w:val="28"/>
        </w:rPr>
        <w:lastRenderedPageBreak/>
        <w:t>ресурсы, а также персонал</w:t>
      </w:r>
      <w:r w:rsidR="00934BB6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обеспечивающий </w:t>
      </w:r>
      <w:r w:rsidR="00595E2A">
        <w:rPr>
          <w:rFonts w:ascii="Times New Roman" w:hAnsi="Times New Roman"/>
          <w:sz w:val="28"/>
          <w:szCs w:val="28"/>
        </w:rPr>
        <w:t>е</w:t>
      </w:r>
      <w:r w:rsidR="00052FF3">
        <w:rPr>
          <w:rFonts w:ascii="Times New Roman" w:hAnsi="Times New Roman"/>
          <w:sz w:val="28"/>
          <w:szCs w:val="28"/>
        </w:rPr>
        <w:t>го</w:t>
      </w:r>
      <w:r w:rsidR="00595E2A">
        <w:rPr>
          <w:rFonts w:ascii="Times New Roman" w:hAnsi="Times New Roman"/>
          <w:sz w:val="28"/>
          <w:szCs w:val="28"/>
        </w:rPr>
        <w:t xml:space="preserve"> </w:t>
      </w:r>
      <w:r w:rsidR="00934BB6">
        <w:rPr>
          <w:rFonts w:ascii="Times New Roman" w:hAnsi="Times New Roman"/>
          <w:sz w:val="28"/>
          <w:szCs w:val="28"/>
        </w:rPr>
        <w:t xml:space="preserve">техническую </w:t>
      </w:r>
      <w:r w:rsidR="00934BB6" w:rsidRPr="00934BB6">
        <w:rPr>
          <w:rFonts w:ascii="Times New Roman" w:hAnsi="Times New Roman"/>
          <w:sz w:val="28"/>
          <w:szCs w:val="28"/>
        </w:rPr>
        <w:t>поддержку</w:t>
      </w:r>
      <w:r w:rsidR="00934BB6">
        <w:rPr>
          <w:rFonts w:ascii="Times New Roman" w:hAnsi="Times New Roman"/>
          <w:sz w:val="28"/>
          <w:szCs w:val="28"/>
        </w:rPr>
        <w:t>.</w:t>
      </w:r>
    </w:p>
    <w:p w:rsidR="00E72C8D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E72C8D" w:rsidRPr="004044A7">
        <w:rPr>
          <w:rFonts w:ascii="Times New Roman" w:hAnsi="Times New Roman"/>
          <w:sz w:val="28"/>
          <w:szCs w:val="28"/>
        </w:rPr>
        <w:t>В состав</w:t>
      </w:r>
      <w:r w:rsidR="001D272B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4044A7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 учетно-аналитическая информационная</w:t>
      </w:r>
      <w:r w:rsidR="000E3AB8">
        <w:rPr>
          <w:rFonts w:ascii="Times New Roman" w:hAnsi="Times New Roman"/>
          <w:sz w:val="28"/>
          <w:szCs w:val="28"/>
        </w:rPr>
        <w:t xml:space="preserve"> система (УАИС), рабочие места У</w:t>
      </w:r>
      <w:r w:rsidR="00E72C8D" w:rsidRPr="004044A7">
        <w:rPr>
          <w:rFonts w:ascii="Times New Roman" w:hAnsi="Times New Roman"/>
          <w:sz w:val="28"/>
          <w:szCs w:val="28"/>
        </w:rPr>
        <w:t>частников ЕИС.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 </w:t>
      </w:r>
      <w:r w:rsidR="009105D0" w:rsidRPr="004044A7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4044A7">
        <w:rPr>
          <w:rFonts w:ascii="Times New Roman" w:hAnsi="Times New Roman"/>
          <w:sz w:val="28"/>
          <w:szCs w:val="28"/>
        </w:rPr>
        <w:t xml:space="preserve"> </w:t>
      </w:r>
      <w:r w:rsidR="0093686C" w:rsidRPr="004044A7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4044A7">
        <w:rPr>
          <w:rFonts w:ascii="Times New Roman" w:hAnsi="Times New Roman"/>
          <w:sz w:val="28"/>
          <w:szCs w:val="28"/>
        </w:rPr>
        <w:t>Е</w:t>
      </w:r>
      <w:r w:rsidR="0093686C" w:rsidRPr="004044A7">
        <w:rPr>
          <w:rFonts w:ascii="Times New Roman" w:hAnsi="Times New Roman"/>
          <w:sz w:val="28"/>
          <w:szCs w:val="28"/>
        </w:rPr>
        <w:t>ИС</w:t>
      </w:r>
      <w:r w:rsidR="009105D0" w:rsidRPr="004044A7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>
        <w:rPr>
          <w:rFonts w:ascii="Times New Roman" w:hAnsi="Times New Roman"/>
          <w:sz w:val="28"/>
          <w:szCs w:val="28"/>
        </w:rPr>
        <w:t xml:space="preserve"> </w:t>
      </w:r>
      <w:r w:rsidR="008F08CD" w:rsidRPr="004044A7">
        <w:rPr>
          <w:rFonts w:ascii="Times New Roman" w:hAnsi="Times New Roman"/>
          <w:sz w:val="28"/>
          <w:szCs w:val="28"/>
        </w:rPr>
        <w:t xml:space="preserve">с использованием </w:t>
      </w:r>
      <w:r w:rsidR="008F08CD" w:rsidRPr="00FD72E4">
        <w:rPr>
          <w:rFonts w:ascii="Times New Roman" w:hAnsi="Times New Roman"/>
          <w:sz w:val="28"/>
          <w:szCs w:val="28"/>
        </w:rPr>
        <w:t>телекоммуникационны</w:t>
      </w:r>
      <w:r w:rsidR="008F08CD">
        <w:rPr>
          <w:rFonts w:ascii="Times New Roman" w:hAnsi="Times New Roman"/>
          <w:sz w:val="28"/>
          <w:szCs w:val="28"/>
        </w:rPr>
        <w:t>х</w:t>
      </w:r>
      <w:r w:rsidR="008F08CD" w:rsidRPr="00FD72E4">
        <w:rPr>
          <w:rFonts w:ascii="Times New Roman" w:hAnsi="Times New Roman"/>
          <w:sz w:val="28"/>
          <w:szCs w:val="28"/>
        </w:rPr>
        <w:t xml:space="preserve"> канал</w:t>
      </w:r>
      <w:r w:rsidR="008F08CD">
        <w:rPr>
          <w:rFonts w:ascii="Times New Roman" w:hAnsi="Times New Roman"/>
          <w:sz w:val="28"/>
          <w:szCs w:val="28"/>
        </w:rPr>
        <w:t>ов</w:t>
      </w:r>
      <w:r w:rsidR="008F08CD" w:rsidRPr="00FD72E4">
        <w:rPr>
          <w:rFonts w:ascii="Times New Roman" w:hAnsi="Times New Roman"/>
          <w:sz w:val="28"/>
          <w:szCs w:val="28"/>
        </w:rPr>
        <w:t xml:space="preserve"> связи</w:t>
      </w:r>
      <w:r w:rsidR="00BA4A10">
        <w:rPr>
          <w:rFonts w:ascii="Times New Roman" w:hAnsi="Times New Roman"/>
          <w:sz w:val="28"/>
          <w:szCs w:val="28"/>
        </w:rPr>
        <w:t>, а также</w:t>
      </w:r>
      <w:r w:rsidR="009105D0">
        <w:rPr>
          <w:rFonts w:ascii="Times New Roman" w:hAnsi="Times New Roman"/>
          <w:sz w:val="28"/>
          <w:szCs w:val="28"/>
        </w:rPr>
        <w:t xml:space="preserve"> путем</w:t>
      </w:r>
      <w:r w:rsidR="00B92641" w:rsidRPr="004044A7">
        <w:rPr>
          <w:rFonts w:ascii="Times New Roman" w:hAnsi="Times New Roman"/>
          <w:sz w:val="28"/>
          <w:szCs w:val="28"/>
        </w:rPr>
        <w:t xml:space="preserve"> </w:t>
      </w:r>
      <w:r w:rsidR="009A3D62" w:rsidRPr="004044A7">
        <w:rPr>
          <w:rFonts w:ascii="Times New Roman" w:hAnsi="Times New Roman"/>
          <w:sz w:val="28"/>
          <w:szCs w:val="28"/>
        </w:rPr>
        <w:t xml:space="preserve">обмена </w:t>
      </w:r>
      <w:r w:rsidR="00052FF3">
        <w:rPr>
          <w:rFonts w:ascii="Times New Roman" w:hAnsi="Times New Roman"/>
          <w:sz w:val="28"/>
          <w:szCs w:val="28"/>
        </w:rPr>
        <w:t>ЭС</w:t>
      </w:r>
      <w:r w:rsidR="009A3D62" w:rsidRPr="004044A7">
        <w:rPr>
          <w:rFonts w:ascii="Times New Roman" w:hAnsi="Times New Roman"/>
          <w:sz w:val="28"/>
          <w:szCs w:val="28"/>
        </w:rPr>
        <w:t xml:space="preserve"> между</w:t>
      </w:r>
      <w:r w:rsidR="008204D6" w:rsidRPr="004044A7">
        <w:rPr>
          <w:rFonts w:ascii="Times New Roman" w:hAnsi="Times New Roman"/>
          <w:sz w:val="28"/>
          <w:szCs w:val="28"/>
        </w:rPr>
        <w:t xml:space="preserve"> </w:t>
      </w:r>
      <w:r w:rsidR="00052FF3">
        <w:rPr>
          <w:rFonts w:ascii="Times New Roman" w:hAnsi="Times New Roman"/>
          <w:sz w:val="28"/>
          <w:szCs w:val="28"/>
        </w:rPr>
        <w:t>всеми</w:t>
      </w:r>
      <w:r w:rsidR="000E3AB8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у</w:t>
      </w:r>
      <w:r w:rsidR="009105D0" w:rsidRPr="004044A7">
        <w:rPr>
          <w:rFonts w:ascii="Times New Roman" w:hAnsi="Times New Roman"/>
          <w:sz w:val="28"/>
          <w:szCs w:val="28"/>
        </w:rPr>
        <w:t>частниками</w:t>
      </w:r>
      <w:r w:rsidR="009A3D62" w:rsidRPr="004044A7">
        <w:rPr>
          <w:rFonts w:ascii="Times New Roman" w:hAnsi="Times New Roman"/>
          <w:sz w:val="28"/>
          <w:szCs w:val="28"/>
        </w:rPr>
        <w:t xml:space="preserve"> </w:t>
      </w:r>
      <w:r w:rsidR="0085008D" w:rsidRPr="004044A7">
        <w:rPr>
          <w:rFonts w:ascii="Times New Roman" w:hAnsi="Times New Roman"/>
          <w:sz w:val="28"/>
          <w:szCs w:val="28"/>
        </w:rPr>
        <w:t xml:space="preserve">ЕИС </w:t>
      </w:r>
      <w:r w:rsidR="002D6A58" w:rsidRPr="00FD72E4">
        <w:rPr>
          <w:rFonts w:ascii="Times New Roman" w:hAnsi="Times New Roman"/>
          <w:sz w:val="28"/>
          <w:szCs w:val="28"/>
        </w:rPr>
        <w:t>с использованием СКЗИ</w:t>
      </w:r>
      <w:r w:rsidR="009A3D62" w:rsidRPr="004044A7">
        <w:rPr>
          <w:rFonts w:ascii="Times New Roman" w:hAnsi="Times New Roman"/>
          <w:sz w:val="28"/>
          <w:szCs w:val="28"/>
        </w:rPr>
        <w:t>.</w:t>
      </w:r>
    </w:p>
    <w:p w:rsidR="00E704EF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6740F8">
        <w:rPr>
          <w:rFonts w:ascii="Times New Roman" w:hAnsi="Times New Roman"/>
          <w:sz w:val="28"/>
          <w:szCs w:val="28"/>
        </w:rPr>
        <w:t>Ф</w:t>
      </w:r>
      <w:r w:rsidR="00E704EF" w:rsidRPr="004044A7">
        <w:rPr>
          <w:rFonts w:ascii="Times New Roman" w:hAnsi="Times New Roman"/>
          <w:sz w:val="28"/>
          <w:szCs w:val="28"/>
        </w:rPr>
        <w:t>ункциями ЕИС являются:</w:t>
      </w:r>
    </w:p>
    <w:p w:rsidR="00E704EF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3809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4044A7">
        <w:rPr>
          <w:rFonts w:ascii="Times New Roman" w:hAnsi="Times New Roman"/>
          <w:sz w:val="28"/>
          <w:szCs w:val="28"/>
        </w:rPr>
        <w:t>в</w:t>
      </w:r>
      <w:r w:rsidR="00E704EF" w:rsidRPr="004044A7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>
        <w:rPr>
          <w:rFonts w:ascii="Times New Roman" w:hAnsi="Times New Roman"/>
          <w:sz w:val="28"/>
          <w:szCs w:val="28"/>
        </w:rPr>
        <w:t>У</w:t>
      </w:r>
      <w:r w:rsidR="00CA3809">
        <w:rPr>
          <w:rFonts w:ascii="Times New Roman" w:hAnsi="Times New Roman"/>
          <w:sz w:val="28"/>
          <w:szCs w:val="28"/>
        </w:rPr>
        <w:t>частникам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п</w:t>
      </w:r>
      <w:r w:rsidR="001A3C1A" w:rsidRPr="004044A7">
        <w:rPr>
          <w:rFonts w:ascii="Times New Roman" w:hAnsi="Times New Roman"/>
          <w:sz w:val="28"/>
          <w:szCs w:val="28"/>
        </w:rPr>
        <w:t>рием и обработка</w:t>
      </w:r>
      <w:r w:rsidR="00FD389F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4044A7">
        <w:rPr>
          <w:rFonts w:ascii="Times New Roman" w:hAnsi="Times New Roman"/>
          <w:sz w:val="28"/>
          <w:szCs w:val="28"/>
        </w:rPr>
        <w:t xml:space="preserve"> от</w:t>
      </w:r>
      <w:r w:rsidR="00FD389F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FD389F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9A2F76" w:rsidRPr="004044A7">
        <w:rPr>
          <w:rFonts w:ascii="Times New Roman" w:hAnsi="Times New Roman"/>
          <w:sz w:val="28"/>
          <w:szCs w:val="28"/>
        </w:rPr>
        <w:t>электронны</w:t>
      </w:r>
      <w:r w:rsidR="009A2F76">
        <w:rPr>
          <w:rFonts w:ascii="Times New Roman" w:hAnsi="Times New Roman"/>
          <w:sz w:val="28"/>
          <w:szCs w:val="28"/>
        </w:rPr>
        <w:t>й</w:t>
      </w:r>
      <w:r w:rsidR="009A2F76" w:rsidRPr="004044A7">
        <w:rPr>
          <w:rFonts w:ascii="Times New Roman" w:hAnsi="Times New Roman"/>
          <w:sz w:val="28"/>
          <w:szCs w:val="28"/>
        </w:rPr>
        <w:t xml:space="preserve"> паспорт (ЭП) </w:t>
      </w:r>
      <w:r w:rsidR="009A2F76">
        <w:rPr>
          <w:rFonts w:ascii="Times New Roman" w:hAnsi="Times New Roman"/>
          <w:sz w:val="28"/>
          <w:szCs w:val="28"/>
        </w:rPr>
        <w:t>У</w:t>
      </w:r>
      <w:r w:rsidR="009A2F76" w:rsidRPr="004044A7">
        <w:rPr>
          <w:rFonts w:ascii="Times New Roman" w:hAnsi="Times New Roman"/>
          <w:sz w:val="28"/>
          <w:szCs w:val="28"/>
        </w:rPr>
        <w:t>частников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и</w:t>
      </w:r>
      <w:r w:rsidR="001A3C1A" w:rsidRPr="004044A7">
        <w:rPr>
          <w:rFonts w:ascii="Times New Roman" w:hAnsi="Times New Roman"/>
          <w:sz w:val="28"/>
          <w:szCs w:val="28"/>
        </w:rPr>
        <w:t xml:space="preserve">мпорт в базу данных информации, содержащейся в ЭП </w:t>
      </w:r>
      <w:r w:rsidR="000E3AB8">
        <w:rPr>
          <w:rFonts w:ascii="Times New Roman" w:hAnsi="Times New Roman"/>
          <w:sz w:val="28"/>
          <w:szCs w:val="28"/>
        </w:rPr>
        <w:t>У</w:t>
      </w:r>
      <w:r w:rsidR="001A3C1A" w:rsidRPr="004044A7">
        <w:rPr>
          <w:rFonts w:ascii="Times New Roman" w:hAnsi="Times New Roman"/>
          <w:sz w:val="28"/>
          <w:szCs w:val="28"/>
        </w:rPr>
        <w:t>частников ЕИС</w:t>
      </w:r>
      <w:r w:rsidR="0002507A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02507A">
        <w:rPr>
          <w:rFonts w:ascii="Times New Roman" w:hAnsi="Times New Roman"/>
          <w:sz w:val="28"/>
          <w:szCs w:val="28"/>
        </w:rPr>
        <w:t>в</w:t>
      </w:r>
      <w:proofErr w:type="gramEnd"/>
      <w:r w:rsidR="000250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507A">
        <w:rPr>
          <w:rFonts w:ascii="Times New Roman" w:hAnsi="Times New Roman"/>
          <w:sz w:val="28"/>
          <w:szCs w:val="28"/>
        </w:rPr>
        <w:t>их</w:t>
      </w:r>
      <w:proofErr w:type="gramEnd"/>
      <w:r w:rsidR="00025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07A">
        <w:rPr>
          <w:rFonts w:ascii="Times New Roman" w:hAnsi="Times New Roman"/>
          <w:sz w:val="28"/>
          <w:szCs w:val="28"/>
        </w:rPr>
        <w:t>Профайлах</w:t>
      </w:r>
      <w:proofErr w:type="spellEnd"/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а</w:t>
      </w:r>
      <w:r w:rsidR="001A3C1A" w:rsidRPr="004044A7">
        <w:rPr>
          <w:rFonts w:ascii="Times New Roman" w:hAnsi="Times New Roman"/>
          <w:sz w:val="28"/>
          <w:szCs w:val="28"/>
        </w:rPr>
        <w:t>втоматизация</w:t>
      </w:r>
      <w:r w:rsidR="00CC21F8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(</w:t>
      </w:r>
      <w:r w:rsidR="001A3C1A" w:rsidRPr="004044A7">
        <w:rPr>
          <w:rFonts w:ascii="Times New Roman" w:hAnsi="Times New Roman"/>
          <w:sz w:val="28"/>
          <w:szCs w:val="28"/>
        </w:rPr>
        <w:t>надзорной</w:t>
      </w:r>
      <w:r w:rsidR="00CC21F8">
        <w:rPr>
          <w:rFonts w:ascii="Times New Roman" w:hAnsi="Times New Roman"/>
          <w:sz w:val="28"/>
          <w:szCs w:val="28"/>
        </w:rPr>
        <w:t>)</w:t>
      </w:r>
      <w:r w:rsidR="001A3C1A" w:rsidRPr="004044A7">
        <w:rPr>
          <w:rFonts w:ascii="Times New Roman" w:hAnsi="Times New Roman"/>
          <w:sz w:val="28"/>
          <w:szCs w:val="28"/>
        </w:rPr>
        <w:t xml:space="preserve"> деятельности исполнительной дирекции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7A0456">
        <w:rPr>
          <w:rFonts w:ascii="Times New Roman" w:hAnsi="Times New Roman"/>
          <w:sz w:val="28"/>
          <w:szCs w:val="28"/>
        </w:rPr>
        <w:t xml:space="preserve"> (</w:t>
      </w:r>
      <w:r w:rsidR="007A0456" w:rsidRPr="000E3AB8">
        <w:rPr>
          <w:rFonts w:ascii="Times New Roman" w:hAnsi="Times New Roman"/>
          <w:sz w:val="28"/>
          <w:szCs w:val="28"/>
        </w:rPr>
        <w:t>далее</w:t>
      </w:r>
      <w:r w:rsidR="007A0456">
        <w:rPr>
          <w:rFonts w:ascii="Times New Roman" w:hAnsi="Times New Roman"/>
          <w:sz w:val="28"/>
          <w:szCs w:val="28"/>
        </w:rPr>
        <w:t xml:space="preserve"> – Дирекция)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финансовой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страховой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65C0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3068DE">
        <w:rPr>
          <w:rFonts w:ascii="Times New Roman" w:hAnsi="Times New Roman"/>
          <w:sz w:val="28"/>
          <w:szCs w:val="28"/>
        </w:rPr>
        <w:t>кадрового состава</w:t>
      </w:r>
      <w:r w:rsidR="00B665C0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B665C0">
        <w:rPr>
          <w:rFonts w:ascii="Times New Roman" w:hAnsi="Times New Roman"/>
          <w:sz w:val="28"/>
          <w:szCs w:val="28"/>
        </w:rPr>
        <w:t xml:space="preserve">частников ЕИС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B665C0">
        <w:rPr>
          <w:rFonts w:ascii="Times New Roman" w:hAnsi="Times New Roman"/>
          <w:sz w:val="28"/>
          <w:szCs w:val="28"/>
        </w:rPr>
        <w:t>.</w:t>
      </w:r>
    </w:p>
    <w:p w:rsidR="00B96EE2" w:rsidRPr="004044A7" w:rsidRDefault="00B96EE2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558">
        <w:rPr>
          <w:rFonts w:ascii="Times New Roman" w:hAnsi="Times New Roman"/>
          <w:sz w:val="28"/>
          <w:szCs w:val="28"/>
        </w:rPr>
        <w:t xml:space="preserve">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</w:t>
      </w:r>
      <w:r w:rsidR="00DD20A5">
        <w:rPr>
          <w:rFonts w:ascii="Times New Roman" w:hAnsi="Times New Roman"/>
          <w:sz w:val="28"/>
          <w:szCs w:val="28"/>
        </w:rPr>
        <w:t>проектировщиков и изыскателей (НОПРИЗ)</w:t>
      </w:r>
      <w:r w:rsidR="000B7558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законодательства.</w:t>
      </w:r>
    </w:p>
    <w:p w:rsidR="000E4264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264" w:rsidRPr="004044A7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E4264" w:rsidRPr="004044A7">
        <w:rPr>
          <w:rFonts w:ascii="Times New Roman" w:hAnsi="Times New Roman"/>
          <w:sz w:val="28"/>
          <w:szCs w:val="28"/>
        </w:rPr>
        <w:t xml:space="preserve">Модуль </w:t>
      </w:r>
      <w:r w:rsidR="00CC21F8">
        <w:rPr>
          <w:rFonts w:ascii="Times New Roman" w:hAnsi="Times New Roman"/>
          <w:sz w:val="28"/>
          <w:szCs w:val="28"/>
        </w:rPr>
        <w:t>ЭП</w:t>
      </w:r>
      <w:r w:rsidR="000E4264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является базовым элементом УАИС, содержащим</w:t>
      </w:r>
      <w:r w:rsidR="00CE0EFA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информацию</w:t>
      </w:r>
      <w:r w:rsidR="007F755A" w:rsidRPr="004044A7">
        <w:rPr>
          <w:rFonts w:ascii="Times New Roman" w:hAnsi="Times New Roman"/>
          <w:sz w:val="28"/>
          <w:szCs w:val="28"/>
        </w:rPr>
        <w:t xml:space="preserve"> о</w:t>
      </w:r>
      <w:r w:rsidR="007E0E92">
        <w:rPr>
          <w:rFonts w:ascii="Times New Roman" w:hAnsi="Times New Roman"/>
          <w:sz w:val="28"/>
          <w:szCs w:val="28"/>
        </w:rPr>
        <w:t>б</w:t>
      </w:r>
      <w:r w:rsidR="007F755A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7E0E92">
        <w:rPr>
          <w:rFonts w:ascii="Times New Roman" w:hAnsi="Times New Roman"/>
          <w:sz w:val="28"/>
          <w:szCs w:val="28"/>
        </w:rPr>
        <w:t>частнике ЕИС</w:t>
      </w:r>
      <w:r w:rsidR="00CC21F8">
        <w:rPr>
          <w:rFonts w:ascii="Times New Roman" w:hAnsi="Times New Roman"/>
          <w:sz w:val="28"/>
          <w:szCs w:val="28"/>
        </w:rPr>
        <w:t>,</w:t>
      </w:r>
      <w:r w:rsidR="007E0E92">
        <w:rPr>
          <w:rFonts w:ascii="Times New Roman" w:hAnsi="Times New Roman"/>
          <w:sz w:val="28"/>
          <w:szCs w:val="28"/>
        </w:rPr>
        <w:t xml:space="preserve"> подтверждающ</w:t>
      </w:r>
      <w:r w:rsidR="00CC21F8">
        <w:rPr>
          <w:rFonts w:ascii="Times New Roman" w:hAnsi="Times New Roman"/>
          <w:sz w:val="28"/>
          <w:szCs w:val="28"/>
        </w:rPr>
        <w:t>ую</w:t>
      </w:r>
      <w:r w:rsidR="007E0E9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0B7558">
        <w:rPr>
          <w:rFonts w:ascii="Times New Roman" w:hAnsi="Times New Roman"/>
          <w:sz w:val="28"/>
          <w:szCs w:val="28"/>
        </w:rPr>
        <w:t>Ассоциации</w:t>
      </w:r>
      <w:r w:rsidR="007F755A" w:rsidRPr="004044A7">
        <w:rPr>
          <w:rFonts w:ascii="Times New Roman" w:hAnsi="Times New Roman"/>
          <w:sz w:val="28"/>
          <w:szCs w:val="28"/>
        </w:rPr>
        <w:t>.</w:t>
      </w:r>
    </w:p>
    <w:p w:rsidR="00432AAD" w:rsidRPr="004044A7" w:rsidRDefault="00C43C25" w:rsidP="00432AAD">
      <w:pPr>
        <w:rPr>
          <w:rFonts w:ascii="Times New Roman" w:hAnsi="Times New Roman"/>
          <w:sz w:val="28"/>
          <w:szCs w:val="28"/>
        </w:rPr>
      </w:pPr>
      <w:bookmarkStart w:id="3" w:name="sub_12"/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6</w:t>
      </w:r>
      <w:r w:rsidR="00DE4A30">
        <w:rPr>
          <w:rFonts w:ascii="Times New Roman" w:hAnsi="Times New Roman"/>
          <w:sz w:val="28"/>
          <w:szCs w:val="28"/>
        </w:rPr>
        <w:t>. </w:t>
      </w:r>
      <w:r w:rsidR="009A3D62" w:rsidRPr="004044A7">
        <w:rPr>
          <w:rFonts w:ascii="Times New Roman" w:hAnsi="Times New Roman"/>
          <w:sz w:val="28"/>
          <w:szCs w:val="28"/>
        </w:rPr>
        <w:t xml:space="preserve">Функционирование </w:t>
      </w:r>
      <w:r w:rsidR="00986B3C" w:rsidRPr="004044A7">
        <w:rPr>
          <w:rFonts w:ascii="Times New Roman" w:hAnsi="Times New Roman"/>
          <w:sz w:val="28"/>
          <w:szCs w:val="28"/>
        </w:rPr>
        <w:t>Е</w:t>
      </w:r>
      <w:r w:rsidR="006B7523" w:rsidRPr="004044A7">
        <w:rPr>
          <w:rFonts w:ascii="Times New Roman" w:hAnsi="Times New Roman"/>
          <w:sz w:val="28"/>
          <w:szCs w:val="28"/>
        </w:rPr>
        <w:t xml:space="preserve">ИС </w:t>
      </w:r>
      <w:r w:rsidR="009A3D62" w:rsidRPr="004044A7">
        <w:rPr>
          <w:rFonts w:ascii="Times New Roman" w:hAnsi="Times New Roman"/>
          <w:sz w:val="28"/>
          <w:szCs w:val="28"/>
        </w:rPr>
        <w:t>обеспеч</w:t>
      </w:r>
      <w:r w:rsidR="009B4181">
        <w:rPr>
          <w:rFonts w:ascii="Times New Roman" w:hAnsi="Times New Roman"/>
          <w:sz w:val="28"/>
          <w:szCs w:val="28"/>
        </w:rPr>
        <w:t xml:space="preserve">ивается всеми </w:t>
      </w:r>
      <w:r w:rsidR="000E3AB8">
        <w:rPr>
          <w:rFonts w:ascii="Times New Roman" w:hAnsi="Times New Roman"/>
          <w:sz w:val="28"/>
          <w:szCs w:val="28"/>
        </w:rPr>
        <w:t>У</w:t>
      </w:r>
      <w:r w:rsidR="009B4181">
        <w:rPr>
          <w:rFonts w:ascii="Times New Roman" w:hAnsi="Times New Roman"/>
          <w:sz w:val="28"/>
          <w:szCs w:val="28"/>
        </w:rPr>
        <w:t>частниками ЕИС</w:t>
      </w:r>
      <w:r w:rsidR="009A3D62" w:rsidRPr="004044A7">
        <w:rPr>
          <w:rFonts w:ascii="Times New Roman" w:hAnsi="Times New Roman"/>
          <w:sz w:val="28"/>
          <w:szCs w:val="28"/>
        </w:rPr>
        <w:t>, осна</w:t>
      </w:r>
      <w:r w:rsidR="00EE0FCF" w:rsidRPr="004044A7">
        <w:rPr>
          <w:rFonts w:ascii="Times New Roman" w:hAnsi="Times New Roman"/>
          <w:sz w:val="28"/>
          <w:szCs w:val="28"/>
        </w:rPr>
        <w:t>щ</w:t>
      </w:r>
      <w:r w:rsidR="009A3D62" w:rsidRPr="004044A7">
        <w:rPr>
          <w:rFonts w:ascii="Times New Roman" w:hAnsi="Times New Roman"/>
          <w:sz w:val="28"/>
          <w:szCs w:val="28"/>
        </w:rPr>
        <w:t>енн</w:t>
      </w:r>
      <w:r w:rsidR="005F069C" w:rsidRPr="004044A7">
        <w:rPr>
          <w:rFonts w:ascii="Times New Roman" w:hAnsi="Times New Roman"/>
          <w:sz w:val="28"/>
          <w:szCs w:val="28"/>
        </w:rPr>
        <w:t>ыми</w:t>
      </w:r>
      <w:r w:rsidR="009A3D62" w:rsidRPr="004044A7">
        <w:rPr>
          <w:rFonts w:ascii="Times New Roman" w:hAnsi="Times New Roman"/>
          <w:sz w:val="28"/>
          <w:szCs w:val="28"/>
        </w:rPr>
        <w:t xml:space="preserve"> аппаратными и программными средствами</w:t>
      </w:r>
      <w:r w:rsidR="005F069C" w:rsidRPr="004044A7">
        <w:rPr>
          <w:rFonts w:ascii="Times New Roman" w:hAnsi="Times New Roman"/>
          <w:sz w:val="28"/>
          <w:szCs w:val="28"/>
        </w:rPr>
        <w:t>.</w:t>
      </w:r>
    </w:p>
    <w:p w:rsidR="00095BE8" w:rsidRPr="004044A7" w:rsidRDefault="00C43C25" w:rsidP="00432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95BE8" w:rsidRPr="004044A7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>
        <w:rPr>
          <w:rFonts w:ascii="Times New Roman" w:hAnsi="Times New Roman"/>
          <w:sz w:val="28"/>
          <w:szCs w:val="28"/>
        </w:rPr>
        <w:t>обеспечивает</w:t>
      </w:r>
      <w:r w:rsidR="00095BE8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Дирекция</w:t>
      </w:r>
      <w:r w:rsidR="00095BE8" w:rsidRPr="004044A7">
        <w:rPr>
          <w:rFonts w:ascii="Times New Roman" w:hAnsi="Times New Roman"/>
          <w:sz w:val="28"/>
          <w:szCs w:val="28"/>
        </w:rPr>
        <w:t>. Персонал, отвечающий за реализацию административных функций</w:t>
      </w:r>
      <w:r w:rsidR="00B51B01">
        <w:rPr>
          <w:rFonts w:ascii="Times New Roman" w:hAnsi="Times New Roman"/>
          <w:sz w:val="28"/>
          <w:szCs w:val="28"/>
        </w:rPr>
        <w:t>,</w:t>
      </w:r>
      <w:r w:rsidR="00095BE8" w:rsidRPr="004044A7">
        <w:rPr>
          <w:rFonts w:ascii="Times New Roman" w:hAnsi="Times New Roman"/>
          <w:sz w:val="28"/>
          <w:szCs w:val="28"/>
        </w:rPr>
        <w:t xml:space="preserve"> назначается приказом Президента </w:t>
      </w:r>
      <w:r w:rsidR="000B7558">
        <w:rPr>
          <w:rFonts w:ascii="Times New Roman" w:hAnsi="Times New Roman"/>
          <w:sz w:val="28"/>
          <w:szCs w:val="28"/>
        </w:rPr>
        <w:t>Ассоциации</w:t>
      </w:r>
      <w:r w:rsidR="00095BE8" w:rsidRPr="004044A7">
        <w:rPr>
          <w:rFonts w:ascii="Times New Roman" w:hAnsi="Times New Roman"/>
          <w:sz w:val="28"/>
          <w:szCs w:val="28"/>
        </w:rPr>
        <w:t>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bookmarkStart w:id="4" w:name="sub_33"/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.8. </w:t>
      </w:r>
      <w:r w:rsidR="00C5175D" w:rsidRPr="004044A7">
        <w:rPr>
          <w:rFonts w:ascii="Times New Roman" w:hAnsi="Times New Roman"/>
          <w:sz w:val="28"/>
          <w:szCs w:val="28"/>
        </w:rPr>
        <w:t>Информация, содержащаяся в ЕИС, должна быть доступна для ее последующего использования</w:t>
      </w:r>
      <w:r w:rsidR="00585876">
        <w:rPr>
          <w:rFonts w:ascii="Times New Roman" w:hAnsi="Times New Roman"/>
          <w:sz w:val="28"/>
          <w:szCs w:val="28"/>
        </w:rPr>
        <w:t xml:space="preserve"> в рамках </w:t>
      </w:r>
      <w:r w:rsidR="005B7066">
        <w:rPr>
          <w:rFonts w:ascii="Times New Roman" w:hAnsi="Times New Roman"/>
          <w:sz w:val="28"/>
          <w:szCs w:val="28"/>
        </w:rPr>
        <w:t>Р</w:t>
      </w:r>
      <w:r w:rsidR="00585876">
        <w:rPr>
          <w:rFonts w:ascii="Times New Roman" w:hAnsi="Times New Roman"/>
          <w:sz w:val="28"/>
          <w:szCs w:val="28"/>
        </w:rPr>
        <w:t>егламента ЕИС</w:t>
      </w:r>
      <w:r w:rsidR="00C5175D" w:rsidRPr="004044A7">
        <w:rPr>
          <w:rFonts w:ascii="Times New Roman" w:hAnsi="Times New Roman"/>
          <w:sz w:val="28"/>
          <w:szCs w:val="28"/>
        </w:rPr>
        <w:t>, в том числе, должна быть обеспечена возможность ее визуального воспроизведения</w:t>
      </w:r>
      <w:r w:rsidR="00646B48">
        <w:rPr>
          <w:rFonts w:ascii="Times New Roman" w:hAnsi="Times New Roman"/>
          <w:sz w:val="28"/>
          <w:szCs w:val="28"/>
        </w:rPr>
        <w:t xml:space="preserve"> и идентификации</w:t>
      </w:r>
      <w:r w:rsidR="00C5175D" w:rsidRPr="004044A7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.9. </w:t>
      </w:r>
      <w:r w:rsidR="00585876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>
        <w:rPr>
          <w:rFonts w:ascii="Times New Roman" w:hAnsi="Times New Roman"/>
          <w:sz w:val="28"/>
          <w:szCs w:val="28"/>
        </w:rPr>
        <w:t>У</w:t>
      </w:r>
      <w:r w:rsidR="00585876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>
        <w:rPr>
          <w:rFonts w:ascii="Times New Roman" w:hAnsi="Times New Roman"/>
          <w:sz w:val="28"/>
          <w:szCs w:val="28"/>
        </w:rPr>
        <w:t>базе данных УАИС, определяется Р</w:t>
      </w:r>
      <w:r w:rsidR="00585876">
        <w:rPr>
          <w:rFonts w:ascii="Times New Roman" w:hAnsi="Times New Roman"/>
          <w:sz w:val="28"/>
          <w:szCs w:val="28"/>
        </w:rPr>
        <w:t>егламентом ЕИС</w:t>
      </w:r>
      <w:r w:rsidR="00C5175D" w:rsidRPr="004044A7">
        <w:rPr>
          <w:rFonts w:ascii="Times New Roman" w:hAnsi="Times New Roman"/>
          <w:sz w:val="28"/>
          <w:szCs w:val="28"/>
        </w:rPr>
        <w:t>.</w:t>
      </w:r>
    </w:p>
    <w:bookmarkEnd w:id="4"/>
    <w:p w:rsidR="00BF33B7" w:rsidRPr="004044A7" w:rsidRDefault="00BF33B7" w:rsidP="00432AAD">
      <w:pPr>
        <w:rPr>
          <w:rFonts w:ascii="Times New Roman" w:hAnsi="Times New Roman"/>
          <w:sz w:val="28"/>
          <w:szCs w:val="28"/>
        </w:rPr>
      </w:pPr>
    </w:p>
    <w:p w:rsidR="00BF33B7" w:rsidRPr="00B34CB6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B34CB6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  <w:r w:rsidR="00B34CB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25AA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:rsidR="000B7558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123A84">
        <w:rPr>
          <w:rFonts w:ascii="Times New Roman" w:hAnsi="Times New Roman"/>
          <w:color w:val="000000"/>
          <w:sz w:val="28"/>
          <w:szCs w:val="28"/>
        </w:rPr>
        <w:t>1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7431C5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>
        <w:rPr>
          <w:rFonts w:ascii="Times New Roman" w:hAnsi="Times New Roman"/>
          <w:color w:val="000000"/>
          <w:sz w:val="28"/>
          <w:szCs w:val="28"/>
        </w:rPr>
        <w:t>ми ЕИС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EA0">
        <w:rPr>
          <w:rFonts w:ascii="Times New Roman" w:hAnsi="Times New Roman"/>
          <w:color w:val="000000"/>
          <w:sz w:val="28"/>
          <w:szCs w:val="28"/>
        </w:rPr>
        <w:t>СРО «СОЮЗАТОМСТРОЙ», члены СРО «СОЮЗАТОМСТРОЙ»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439AB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C7EA0">
        <w:rPr>
          <w:rFonts w:ascii="Times New Roman" w:hAnsi="Times New Roman"/>
          <w:color w:val="000000"/>
          <w:sz w:val="28"/>
          <w:szCs w:val="28"/>
        </w:rPr>
        <w:t>2.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>
        <w:rPr>
          <w:rFonts w:ascii="Times New Roman" w:hAnsi="Times New Roman"/>
          <w:color w:val="000000"/>
          <w:sz w:val="28"/>
          <w:szCs w:val="28"/>
        </w:rPr>
        <w:lastRenderedPageBreak/>
        <w:t>Системообразующий участник</w:t>
      </w:r>
      <w:r w:rsidR="000E3AB8" w:rsidRPr="000E3AB8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>
        <w:rPr>
          <w:rFonts w:ascii="Times New Roman" w:hAnsi="Times New Roman"/>
          <w:color w:val="000000"/>
          <w:sz w:val="28"/>
          <w:szCs w:val="28"/>
        </w:rPr>
        <w:t>: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A44E70">
        <w:rPr>
          <w:rFonts w:ascii="Times New Roman" w:hAnsi="Times New Roman"/>
          <w:color w:val="000000"/>
          <w:sz w:val="28"/>
          <w:szCs w:val="28"/>
        </w:rPr>
        <w:t>о</w:t>
      </w:r>
      <w:r w:rsidRPr="00C439AB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A86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39D" w:rsidRPr="00EA0B2C">
        <w:rPr>
          <w:rFonts w:ascii="Times New Roman" w:hAnsi="Times New Roman"/>
          <w:color w:val="000000"/>
          <w:sz w:val="28"/>
          <w:szCs w:val="28"/>
        </w:rPr>
        <w:t>стандартизированных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:rsid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</w:t>
      </w:r>
      <w:r w:rsidR="00916946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Pr="00C439AB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:rsidR="00FC44B0" w:rsidRPr="00C439AB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E05D6">
        <w:rPr>
          <w:rFonts w:ascii="Times New Roman" w:hAnsi="Times New Roman"/>
          <w:color w:val="000000"/>
          <w:sz w:val="28"/>
          <w:szCs w:val="28"/>
        </w:rPr>
        <w:t xml:space="preserve">обеспечивает доступ к информации в соответствии с требованиями к информационной открытости </w:t>
      </w:r>
      <w:r w:rsidR="000B7558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E05D6"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:rsidR="00916946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16946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5" w:name="OLE_LINK1"/>
      <w:bookmarkStart w:id="6" w:name="OLE_LINK2"/>
      <w:r w:rsidR="00916946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16946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5"/>
      <w:bookmarkEnd w:id="6"/>
      <w:r w:rsidR="00916946">
        <w:rPr>
          <w:rFonts w:ascii="Times New Roman" w:hAnsi="Times New Roman"/>
          <w:color w:val="000000"/>
          <w:sz w:val="28"/>
          <w:szCs w:val="28"/>
        </w:rPr>
        <w:t>;</w:t>
      </w:r>
    </w:p>
    <w:p w:rsidR="00916946" w:rsidRPr="00C439AB" w:rsidRDefault="00916946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bookmarkStart w:id="7" w:name="OLE_LINK3"/>
      <w:bookmarkStart w:id="8" w:name="OLE_LINK4"/>
      <w:r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7"/>
      <w:bookmarkEnd w:id="8"/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916946">
        <w:rPr>
          <w:rFonts w:ascii="Times New Roman" w:hAnsi="Times New Roman"/>
          <w:color w:val="000000"/>
          <w:sz w:val="28"/>
          <w:szCs w:val="28"/>
        </w:rPr>
        <w:t>вает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защиту сведений ограниченного доступа</w:t>
      </w:r>
      <w:r w:rsidR="00C439AB">
        <w:rPr>
          <w:rFonts w:ascii="Times New Roman" w:hAnsi="Times New Roman"/>
          <w:color w:val="000000"/>
          <w:sz w:val="28"/>
          <w:szCs w:val="28"/>
        </w:rPr>
        <w:t>.</w:t>
      </w:r>
    </w:p>
    <w:p w:rsidR="007431C5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6283F">
        <w:rPr>
          <w:rFonts w:ascii="Times New Roman" w:hAnsi="Times New Roman"/>
          <w:color w:val="000000"/>
          <w:sz w:val="28"/>
          <w:szCs w:val="28"/>
        </w:rPr>
        <w:t>.3.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9A05BF">
        <w:rPr>
          <w:rFonts w:ascii="Times New Roman" w:hAnsi="Times New Roman"/>
          <w:color w:val="000000"/>
          <w:sz w:val="28"/>
          <w:szCs w:val="28"/>
        </w:rPr>
        <w:t>Организации-ч</w:t>
      </w:r>
      <w:r w:rsidR="00442C06">
        <w:rPr>
          <w:rFonts w:ascii="Times New Roman" w:hAnsi="Times New Roman"/>
          <w:color w:val="000000"/>
          <w:sz w:val="28"/>
          <w:szCs w:val="28"/>
        </w:rPr>
        <w:t xml:space="preserve">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83F">
        <w:rPr>
          <w:rFonts w:ascii="Times New Roman" w:hAnsi="Times New Roman"/>
          <w:color w:val="000000"/>
          <w:sz w:val="28"/>
          <w:szCs w:val="28"/>
        </w:rPr>
        <w:t xml:space="preserve"> обязаны</w:t>
      </w:r>
      <w:r w:rsidR="009A05BF">
        <w:rPr>
          <w:rFonts w:ascii="Times New Roman" w:hAnsi="Times New Roman"/>
          <w:color w:val="000000"/>
          <w:sz w:val="28"/>
          <w:szCs w:val="28"/>
        </w:rPr>
        <w:t xml:space="preserve"> зарегистрироваться в качестве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A05BF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FF5E01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ЕИС.</w:t>
      </w:r>
    </w:p>
    <w:p w:rsidR="004C2C25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9" w:name="sub_13"/>
      <w:bookmarkEnd w:id="3"/>
      <w:r>
        <w:rPr>
          <w:rFonts w:ascii="Times New Roman" w:hAnsi="Times New Roman"/>
          <w:color w:val="000000"/>
          <w:sz w:val="28"/>
          <w:szCs w:val="28"/>
        </w:rPr>
        <w:t>3</w:t>
      </w:r>
      <w:r w:rsidR="00F718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718B8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>
        <w:rPr>
          <w:rFonts w:ascii="Times New Roman" w:hAnsi="Times New Roman"/>
          <w:color w:val="000000"/>
          <w:sz w:val="28"/>
          <w:szCs w:val="28"/>
        </w:rPr>
        <w:t>-</w:t>
      </w:r>
      <w:r w:rsidR="008B4FB8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3F3E6C" w:rsidRDefault="003F3E6C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 Организации, вступающие в члены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в 10-дневный срок с момента решения Совета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их приеме обязаны направить администратору ЕИС  комплект документов </w:t>
      </w:r>
      <w:r w:rsidR="00D33A30">
        <w:rPr>
          <w:rFonts w:ascii="Times New Roman" w:hAnsi="Times New Roman"/>
          <w:color w:val="000000"/>
          <w:sz w:val="28"/>
          <w:szCs w:val="28"/>
        </w:rPr>
        <w:t>в соответствии с Регламентом ЕИС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и</w:t>
      </w:r>
      <w:r w:rsidR="003068DE" w:rsidRP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A47">
        <w:rPr>
          <w:rFonts w:ascii="Times New Roman" w:hAnsi="Times New Roman"/>
          <w:color w:val="000000"/>
          <w:sz w:val="28"/>
          <w:szCs w:val="28"/>
        </w:rPr>
        <w:t>передать</w:t>
      </w:r>
      <w:r w:rsid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заполне</w:t>
      </w:r>
      <w:r w:rsidR="00DE05D6">
        <w:rPr>
          <w:rFonts w:ascii="Times New Roman" w:hAnsi="Times New Roman"/>
          <w:color w:val="000000"/>
          <w:sz w:val="28"/>
          <w:szCs w:val="28"/>
        </w:rPr>
        <w:t>н</w:t>
      </w:r>
      <w:r w:rsidRPr="00516873">
        <w:rPr>
          <w:rFonts w:ascii="Times New Roman" w:hAnsi="Times New Roman"/>
          <w:color w:val="000000"/>
          <w:sz w:val="28"/>
          <w:szCs w:val="28"/>
        </w:rPr>
        <w:t>н</w:t>
      </w:r>
      <w:r w:rsidR="00DE05D6">
        <w:rPr>
          <w:rFonts w:ascii="Times New Roman" w:hAnsi="Times New Roman"/>
          <w:color w:val="000000"/>
          <w:sz w:val="28"/>
          <w:szCs w:val="28"/>
        </w:rPr>
        <w:t>ы</w:t>
      </w:r>
      <w:r w:rsidR="00516873">
        <w:rPr>
          <w:rFonts w:ascii="Times New Roman" w:hAnsi="Times New Roman"/>
          <w:color w:val="000000"/>
          <w:sz w:val="28"/>
          <w:szCs w:val="28"/>
        </w:rPr>
        <w:t>е</w:t>
      </w:r>
      <w:r w:rsidR="006D2DA8">
        <w:rPr>
          <w:rFonts w:ascii="Times New Roman" w:hAnsi="Times New Roman"/>
          <w:color w:val="000000"/>
          <w:sz w:val="28"/>
          <w:szCs w:val="28"/>
        </w:rPr>
        <w:t xml:space="preserve"> ЭП в Дирекцию</w:t>
      </w:r>
      <w:r w:rsidRPr="00516873">
        <w:rPr>
          <w:rFonts w:ascii="Times New Roman" w:hAnsi="Times New Roman"/>
          <w:color w:val="000000"/>
          <w:sz w:val="28"/>
          <w:szCs w:val="28"/>
        </w:rPr>
        <w:t>.</w:t>
      </w:r>
    </w:p>
    <w:p w:rsidR="00F67F03" w:rsidRDefault="00C43C25" w:rsidP="00AC4155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1"/>
      <w:bookmarkEnd w:id="9"/>
      <w:r>
        <w:rPr>
          <w:rFonts w:ascii="Times New Roman" w:hAnsi="Times New Roman"/>
          <w:color w:val="000000"/>
          <w:sz w:val="28"/>
          <w:szCs w:val="28"/>
        </w:rPr>
        <w:t>3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B0060">
        <w:rPr>
          <w:rFonts w:ascii="Times New Roman" w:hAnsi="Times New Roman"/>
          <w:color w:val="000000"/>
          <w:sz w:val="28"/>
          <w:szCs w:val="28"/>
        </w:rPr>
        <w:t>10-дневный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срок после 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получения от организации, вступающей </w:t>
      </w:r>
      <w:r w:rsidR="000B7558">
        <w:rPr>
          <w:rFonts w:ascii="Times New Roman" w:hAnsi="Times New Roman"/>
          <w:color w:val="000000"/>
          <w:sz w:val="28"/>
          <w:szCs w:val="28"/>
        </w:rPr>
        <w:t>в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члены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8C5D32">
        <w:rPr>
          <w:rFonts w:ascii="Times New Roman" w:hAnsi="Times New Roman"/>
          <w:color w:val="000000"/>
          <w:sz w:val="28"/>
          <w:szCs w:val="28"/>
        </w:rPr>
        <w:t>,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заявления и других обязательных документов обеспечивает выпуск сертификатов ЭЦП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1CD1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0060">
        <w:rPr>
          <w:rFonts w:ascii="Times New Roman" w:hAnsi="Times New Roman"/>
          <w:color w:val="000000"/>
          <w:sz w:val="28"/>
          <w:szCs w:val="28"/>
        </w:rPr>
        <w:t>авторизационных</w:t>
      </w:r>
      <w:proofErr w:type="spellEnd"/>
      <w:r w:rsidR="002B0060">
        <w:rPr>
          <w:rFonts w:ascii="Times New Roman" w:hAnsi="Times New Roman"/>
          <w:color w:val="000000"/>
          <w:sz w:val="28"/>
          <w:szCs w:val="28"/>
        </w:rPr>
        <w:t xml:space="preserve"> данных, </w:t>
      </w:r>
      <w:r w:rsidR="000D1CD1">
        <w:rPr>
          <w:rFonts w:ascii="Times New Roman" w:hAnsi="Times New Roman"/>
          <w:color w:val="000000"/>
          <w:sz w:val="28"/>
          <w:szCs w:val="28"/>
        </w:rPr>
        <w:t>выдачу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средств ЭЦП, а также лицензионных ключей на СКЗИ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0C758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1" w:name="sub_24"/>
      <w:bookmarkEnd w:id="10"/>
      <w:r>
        <w:rPr>
          <w:rFonts w:ascii="Times New Roman" w:hAnsi="Times New Roman"/>
          <w:sz w:val="28"/>
          <w:szCs w:val="28"/>
        </w:rPr>
        <w:t>3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7200CC">
        <w:rPr>
          <w:rFonts w:ascii="Times New Roman" w:hAnsi="Times New Roman"/>
          <w:sz w:val="28"/>
          <w:szCs w:val="28"/>
        </w:rPr>
        <w:t>7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4C3757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7200CC">
        <w:rPr>
          <w:rFonts w:ascii="Times New Roman" w:hAnsi="Times New Roman"/>
          <w:color w:val="000000"/>
          <w:sz w:val="28"/>
          <w:szCs w:val="28"/>
        </w:rPr>
        <w:t>8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Порядок доступа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к вычислительным и информационным ресурсам </w:t>
      </w:r>
      <w:r w:rsidR="002B0060">
        <w:rPr>
          <w:rFonts w:ascii="Times New Roman" w:hAnsi="Times New Roman"/>
          <w:color w:val="000000"/>
          <w:sz w:val="28"/>
          <w:szCs w:val="28"/>
        </w:rPr>
        <w:t>Е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ИС, правила их использования и обеспечения информационной безопасности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поряд</w:t>
      </w:r>
      <w:r w:rsidR="002B0060">
        <w:rPr>
          <w:rFonts w:ascii="Times New Roman" w:hAnsi="Times New Roman"/>
          <w:color w:val="000000"/>
          <w:sz w:val="28"/>
          <w:szCs w:val="28"/>
        </w:rPr>
        <w:t>о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к разрешения конфликтных ситуаций</w:t>
      </w:r>
      <w:r w:rsidR="002B0060">
        <w:rPr>
          <w:rFonts w:ascii="Times New Roman" w:hAnsi="Times New Roman"/>
          <w:color w:val="000000"/>
          <w:sz w:val="28"/>
          <w:szCs w:val="28"/>
        </w:rPr>
        <w:t>,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определяются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Соглашением и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066">
        <w:rPr>
          <w:rFonts w:ascii="Times New Roman" w:hAnsi="Times New Roman"/>
          <w:color w:val="000000"/>
          <w:sz w:val="28"/>
          <w:szCs w:val="28"/>
        </w:rPr>
        <w:t>Р</w:t>
      </w:r>
      <w:r w:rsidR="005537D1">
        <w:rPr>
          <w:rFonts w:ascii="Times New Roman" w:hAnsi="Times New Roman"/>
          <w:color w:val="000000"/>
          <w:sz w:val="28"/>
          <w:szCs w:val="28"/>
        </w:rPr>
        <w:t xml:space="preserve">егламентом </w:t>
      </w:r>
      <w:r w:rsidR="00414D2D">
        <w:rPr>
          <w:rFonts w:ascii="Times New Roman" w:hAnsi="Times New Roman"/>
          <w:color w:val="000000"/>
          <w:sz w:val="28"/>
          <w:szCs w:val="28"/>
        </w:rPr>
        <w:t>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403B13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200CC">
        <w:rPr>
          <w:rFonts w:ascii="Times New Roman" w:hAnsi="Times New Roman"/>
          <w:color w:val="000000"/>
          <w:sz w:val="28"/>
          <w:szCs w:val="28"/>
        </w:rPr>
        <w:t>9</w:t>
      </w:r>
      <w:r w:rsidR="00403B13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1</w:t>
      </w:r>
      <w:r w:rsidR="007200CC">
        <w:rPr>
          <w:rFonts w:ascii="Times New Roman" w:hAnsi="Times New Roman"/>
          <w:color w:val="000000"/>
          <w:sz w:val="28"/>
          <w:szCs w:val="28"/>
        </w:rPr>
        <w:t>0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В отдельных </w:t>
      </w:r>
      <w:proofErr w:type="gramStart"/>
      <w:r w:rsidR="002B0060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="002B0060">
        <w:rPr>
          <w:rFonts w:ascii="Times New Roman" w:hAnsi="Times New Roman"/>
          <w:color w:val="000000"/>
          <w:sz w:val="28"/>
          <w:szCs w:val="28"/>
        </w:rPr>
        <w:t xml:space="preserve"> статус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частника ЕИС может быть присвоен организации, не являющейся членом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>
        <w:rPr>
          <w:rFonts w:ascii="Times New Roman" w:hAnsi="Times New Roman"/>
          <w:color w:val="000000"/>
          <w:sz w:val="28"/>
          <w:szCs w:val="28"/>
        </w:rPr>
        <w:t>ее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Президент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</w:p>
    <w:bookmarkEnd w:id="11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2" w:name="sub_3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1"/>
      <w:bookmarkEnd w:id="12"/>
    </w:p>
    <w:bookmarkEnd w:id="13"/>
    <w:p w:rsidR="009A3D6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6F05AD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6F05AD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>
        <w:rPr>
          <w:rFonts w:ascii="Times New Roman" w:hAnsi="Times New Roman"/>
          <w:color w:val="000000"/>
          <w:sz w:val="28"/>
          <w:szCs w:val="28"/>
        </w:rPr>
        <w:t>у</w:t>
      </w:r>
      <w:r w:rsidR="00EA511A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>
        <w:rPr>
          <w:rFonts w:ascii="Times New Roman" w:hAnsi="Times New Roman"/>
          <w:color w:val="000000"/>
          <w:sz w:val="28"/>
          <w:szCs w:val="28"/>
        </w:rPr>
        <w:t>, а также путем внесения данных в УАИС</w:t>
      </w:r>
      <w:r w:rsidR="00BD0E7D">
        <w:rPr>
          <w:rFonts w:ascii="Times New Roman" w:hAnsi="Times New Roman"/>
          <w:color w:val="000000"/>
          <w:sz w:val="28"/>
          <w:szCs w:val="28"/>
        </w:rPr>
        <w:t xml:space="preserve"> по средствам защищенных каналов передачи информации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777E7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777E7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УАИС, должна поддерживаться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9777E7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:rsidR="009777E7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:rsidR="00EB4AA4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>
        <w:rPr>
          <w:rFonts w:ascii="Times New Roman" w:hAnsi="Times New Roman"/>
          <w:color w:val="000000"/>
          <w:sz w:val="28"/>
          <w:szCs w:val="28"/>
        </w:rPr>
        <w:t xml:space="preserve"> ЭП</w:t>
      </w:r>
      <w:r w:rsidR="00EB4AA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BD0E7D">
        <w:rPr>
          <w:rFonts w:ascii="Times New Roman" w:hAnsi="Times New Roman"/>
          <w:color w:val="000000"/>
          <w:sz w:val="28"/>
          <w:szCs w:val="28"/>
        </w:rPr>
        <w:t>10 дней</w:t>
      </w:r>
      <w:r w:rsidR="006C303D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>
        <w:rPr>
          <w:rFonts w:ascii="Times New Roman" w:hAnsi="Times New Roman"/>
          <w:color w:val="000000"/>
          <w:sz w:val="28"/>
          <w:szCs w:val="28"/>
        </w:rPr>
        <w:t>.</w:t>
      </w:r>
    </w:p>
    <w:p w:rsidR="00C5175D" w:rsidRPr="00FD72E4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C5175D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:rsidR="009A3D62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4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1363C7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75D">
        <w:rPr>
          <w:rFonts w:ascii="Times New Roman" w:hAnsi="Times New Roman"/>
          <w:color w:val="000000"/>
          <w:sz w:val="28"/>
          <w:szCs w:val="28"/>
        </w:rPr>
        <w:t>направляемые 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снабжены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с помощью которых получатели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имеют возможность </w:t>
      </w:r>
      <w:r w:rsidR="001363C7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целостность и подлинн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ость ЭС (аутентифицировать ЭС).</w:t>
      </w:r>
    </w:p>
    <w:p w:rsidR="004B7177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5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B7177" w:rsidRPr="00FD72E4">
        <w:rPr>
          <w:rFonts w:ascii="Times New Roman" w:hAnsi="Times New Roman"/>
          <w:sz w:val="28"/>
          <w:szCs w:val="28"/>
        </w:rPr>
        <w:t xml:space="preserve">Конкретные средства реализации ЭЦП сообщений, проверки целостности и подлинности ЭС определяются </w:t>
      </w:r>
      <w:r w:rsidR="00824B4B">
        <w:rPr>
          <w:rFonts w:ascii="Times New Roman" w:hAnsi="Times New Roman"/>
          <w:sz w:val="28"/>
          <w:szCs w:val="28"/>
        </w:rPr>
        <w:t>Дирекцией</w:t>
      </w:r>
      <w:r w:rsidR="00A02DCD" w:rsidRPr="00FD72E4">
        <w:rPr>
          <w:rFonts w:ascii="Times New Roman" w:hAnsi="Times New Roman"/>
          <w:sz w:val="28"/>
          <w:szCs w:val="28"/>
        </w:rPr>
        <w:t>.</w:t>
      </w:r>
    </w:p>
    <w:p w:rsidR="009A3D62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5" w:name="sub_35"/>
      <w:bookmarkEnd w:id="14"/>
      <w:r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6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:rsidR="00F85015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7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FD72E4"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</w:t>
      </w:r>
      <w:r w:rsidR="006D2DA8">
        <w:rPr>
          <w:rFonts w:ascii="Times New Roman" w:hAnsi="Times New Roman"/>
          <w:sz w:val="28"/>
          <w:szCs w:val="28"/>
        </w:rPr>
        <w:t xml:space="preserve"> ЕИС</w:t>
      </w:r>
      <w:r w:rsidR="00F85015" w:rsidRPr="00FD72E4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bookmarkEnd w:id="15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4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41"/>
      <w:bookmarkEnd w:id="16"/>
    </w:p>
    <w:bookmarkEnd w:id="17"/>
    <w:p w:rsidR="0005198D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Официальные документы, предназначенные к отправке друг другу </w:t>
      </w:r>
      <w:r w:rsidR="00B87DC2">
        <w:rPr>
          <w:rFonts w:ascii="Times New Roman" w:hAnsi="Times New Roman"/>
          <w:color w:val="000000"/>
          <w:sz w:val="28"/>
          <w:szCs w:val="28"/>
        </w:rPr>
        <w:t>всеми у</w:t>
      </w:r>
      <w:r w:rsidR="00C25066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196">
        <w:rPr>
          <w:rFonts w:ascii="Times New Roman" w:hAnsi="Times New Roman"/>
          <w:color w:val="000000"/>
          <w:sz w:val="28"/>
          <w:szCs w:val="28"/>
        </w:rPr>
        <w:t>Е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предварительно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подписаны ЭЦП.</w:t>
      </w:r>
    </w:p>
    <w:p w:rsidR="00BD6E56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.2. </w:t>
      </w:r>
      <w:proofErr w:type="gramStart"/>
      <w:r w:rsidR="00BD6E56" w:rsidRPr="00FD72E4">
        <w:rPr>
          <w:rFonts w:ascii="Times New Roman" w:hAnsi="Times New Roman"/>
          <w:color w:val="000000"/>
          <w:sz w:val="28"/>
          <w:szCs w:val="28"/>
        </w:rPr>
        <w:t>Подготовленное</w:t>
      </w:r>
      <w:proofErr w:type="gramEnd"/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ЭС</w:t>
      </w:r>
      <w:r w:rsidR="00B87DC2">
        <w:rPr>
          <w:rFonts w:ascii="Times New Roman" w:hAnsi="Times New Roman"/>
          <w:color w:val="000000"/>
          <w:sz w:val="28"/>
          <w:szCs w:val="28"/>
        </w:rPr>
        <w:t>,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в свою очередь, подписываются ЭЦП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направляются по каналам связи через электронный почтовый ящик</w:t>
      </w:r>
      <w:r w:rsidR="00A02DCD" w:rsidRPr="00FD72E4">
        <w:rPr>
          <w:rFonts w:ascii="Times New Roman" w:hAnsi="Times New Roman"/>
          <w:color w:val="000000"/>
          <w:sz w:val="28"/>
          <w:szCs w:val="28"/>
        </w:rPr>
        <w:t>, зарегистрированный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F264F5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сервере </w:t>
      </w:r>
      <w:r w:rsidR="00BD6E56" w:rsidRPr="00B87DC2">
        <w:rPr>
          <w:rFonts w:ascii="Times New Roman" w:hAnsi="Times New Roman"/>
          <w:b/>
          <w:color w:val="000000"/>
          <w:sz w:val="28"/>
          <w:szCs w:val="28"/>
        </w:rPr>
        <w:t>atompost.ru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поступившие ЭС проходят аутентификацию с использованием средств 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43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При отрицательном результате аутентификации </w:t>
      </w:r>
      <w:proofErr w:type="gramStart"/>
      <w:r w:rsidR="009A3D62" w:rsidRPr="00FD72E4">
        <w:rPr>
          <w:rFonts w:ascii="Times New Roman" w:hAnsi="Times New Roman"/>
          <w:color w:val="000000"/>
          <w:sz w:val="28"/>
          <w:szCs w:val="28"/>
        </w:rPr>
        <w:t>полученное</w:t>
      </w:r>
      <w:proofErr w:type="gramEnd"/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ЭС</w:t>
      </w:r>
      <w:r w:rsidR="00323246" w:rsidRPr="00FD72E4">
        <w:rPr>
          <w:rFonts w:ascii="Times New Roman" w:hAnsi="Times New Roman"/>
          <w:color w:val="000000"/>
          <w:sz w:val="28"/>
          <w:szCs w:val="28"/>
        </w:rPr>
        <w:t xml:space="preserve"> не рассматриваются в качестве официального документа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дальнейшую обработку не допускается.</w:t>
      </w:r>
    </w:p>
    <w:bookmarkEnd w:id="18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9" w:name="sub_5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0" w:name="sub_51"/>
      <w:bookmarkEnd w:id="19"/>
    </w:p>
    <w:p w:rsidR="00795692" w:rsidRPr="00FD72E4" w:rsidRDefault="00795692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C43C25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87DC2">
        <w:rPr>
          <w:rFonts w:ascii="Times New Roman" w:hAnsi="Times New Roman"/>
          <w:color w:val="000000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DC2">
        <w:rPr>
          <w:rFonts w:ascii="Times New Roman" w:hAnsi="Times New Roman"/>
          <w:color w:val="000000"/>
          <w:sz w:val="28"/>
          <w:szCs w:val="28"/>
        </w:rPr>
        <w:t>Участника ЕИС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 прилагаемыми к нему электронными копиями подтверждающих документов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на дату заполнения ЭП подлежит хранению </w:t>
      </w:r>
      <w:r w:rsidR="00BD0E7D">
        <w:rPr>
          <w:rFonts w:ascii="Times New Roman" w:hAnsi="Times New Roman"/>
          <w:color w:val="000000"/>
          <w:sz w:val="28"/>
          <w:szCs w:val="28"/>
        </w:rPr>
        <w:t>в электронном архиве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Дирекции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B87DC2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оменклатурой дел, утверждаемой Президентом </w:t>
      </w:r>
      <w:r w:rsidR="00BD0E7D" w:rsidRPr="00B96EE2">
        <w:rPr>
          <w:rFonts w:ascii="Times New Roman" w:hAnsi="Times New Roman"/>
          <w:sz w:val="28"/>
          <w:szCs w:val="28"/>
        </w:rPr>
        <w:t>Ассоциаци</w:t>
      </w:r>
      <w:r w:rsidR="00BD0E7D">
        <w:rPr>
          <w:rFonts w:ascii="Times New Roman" w:hAnsi="Times New Roman"/>
          <w:sz w:val="28"/>
          <w:szCs w:val="28"/>
        </w:rPr>
        <w:t>и</w:t>
      </w:r>
      <w:r w:rsidR="00432F24">
        <w:rPr>
          <w:rFonts w:ascii="Times New Roman" w:hAnsi="Times New Roman"/>
          <w:color w:val="000000"/>
          <w:sz w:val="28"/>
          <w:szCs w:val="28"/>
        </w:rPr>
        <w:t>.</w:t>
      </w:r>
    </w:p>
    <w:bookmarkEnd w:id="20"/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отправленны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ЭС, а также СА и данные, необходимые для проверки кода аутентификации, хранятся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на технических средствах ОУЦ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>3-х лет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 xml:space="preserve">, если иное не установлено </w:t>
      </w:r>
      <w:r w:rsidR="00B87AC6">
        <w:rPr>
          <w:rFonts w:ascii="Times New Roman" w:hAnsi="Times New Roman"/>
          <w:color w:val="000000"/>
          <w:sz w:val="28"/>
          <w:szCs w:val="28"/>
        </w:rPr>
        <w:t>Дирекцией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1" w:name="sub_52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хранении ЭС должно обеспечиваться соблюдение следующих требований:</w:t>
      </w:r>
    </w:p>
    <w:bookmarkEnd w:id="21"/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все ЭС хранятся в том формате, в котором они были отправлены или получены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3854" w:rsidRPr="00FD72E4">
        <w:rPr>
          <w:rFonts w:ascii="Times New Roman" w:hAnsi="Times New Roman"/>
          <w:color w:val="000000"/>
          <w:sz w:val="28"/>
          <w:szCs w:val="28"/>
        </w:rPr>
        <w:t>с указанием даты и времени их отправки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 и получения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При хранении ЭС должна обеспечиваться возможность их аутентификации в течение всего срока хранения;</w:t>
      </w:r>
    </w:p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порядок хранения ЭС должен обеспечивать доступ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по запросу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к содержащейся в них информации и возможность ее воспроизведения на бумажном носителе.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2" w:name="sub_53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Электронные сообщения и ключи (идентификаторы), необходимые для аутентификации этих сообщений, хранятся и уничтожаются в порядке, установленном </w:t>
      </w:r>
      <w:r w:rsidR="00C628B9" w:rsidRPr="00B96EE2">
        <w:rPr>
          <w:rFonts w:ascii="Times New Roman" w:hAnsi="Times New Roman"/>
          <w:sz w:val="28"/>
          <w:szCs w:val="28"/>
        </w:rPr>
        <w:t>Ассоциаци</w:t>
      </w:r>
      <w:r w:rsidR="00C628B9">
        <w:rPr>
          <w:rFonts w:ascii="Times New Roman" w:hAnsi="Times New Roman"/>
          <w:sz w:val="28"/>
          <w:szCs w:val="28"/>
        </w:rPr>
        <w:t>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bookmarkEnd w:id="22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. Порядок использования ЭЦП</w:t>
      </w:r>
    </w:p>
    <w:p w:rsidR="00F465E4" w:rsidRPr="00FD72E4" w:rsidRDefault="00F465E4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.1.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За неправомерное подписание электронного документа ЭЦП ответственность несет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>.</w:t>
      </w:r>
    </w:p>
    <w:p w:rsidR="00F465E4" w:rsidRPr="00FD72E4" w:rsidRDefault="000D3956" w:rsidP="00C27BBF">
      <w:pPr>
        <w:pStyle w:val="aff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F465E4" w:rsidRPr="00FD72E4">
        <w:rPr>
          <w:sz w:val="28"/>
          <w:szCs w:val="28"/>
        </w:rPr>
        <w:t>.2.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>Открытый ключ считается действующим, если на момент получения адресатом электронного документа, подписанного ЭЦП, не было заявлено о его недействительности.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.3.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должны обеспечить</w:t>
      </w:r>
      <w:r w:rsidR="00911DB1">
        <w:rPr>
          <w:sz w:val="28"/>
          <w:szCs w:val="28"/>
        </w:rPr>
        <w:t xml:space="preserve"> конфиденциальность и</w:t>
      </w:r>
      <w:r w:rsidR="00F465E4" w:rsidRPr="00FD72E4">
        <w:rPr>
          <w:sz w:val="28"/>
          <w:szCs w:val="28"/>
        </w:rPr>
        <w:t xml:space="preserve"> сохранность </w:t>
      </w:r>
      <w:r w:rsidR="00911DB1">
        <w:rPr>
          <w:sz w:val="28"/>
          <w:szCs w:val="28"/>
        </w:rPr>
        <w:t>закрытых</w:t>
      </w:r>
      <w:r w:rsidR="00F465E4" w:rsidRPr="00FD72E4">
        <w:rPr>
          <w:sz w:val="28"/>
          <w:szCs w:val="28"/>
        </w:rPr>
        <w:t xml:space="preserve"> ключей ЭЦП и их сертификатов в течение всего периода хранения электронных документов в архивном хранилище.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.4. </w:t>
      </w:r>
      <w:r w:rsidR="00F465E4" w:rsidRPr="00FD72E4">
        <w:rPr>
          <w:sz w:val="28"/>
          <w:szCs w:val="28"/>
        </w:rPr>
        <w:t xml:space="preserve">Штатная замена ключей ЭЦП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производится не реже одного раза в год, а также при смене уполномоченных лиц.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.5. </w:t>
      </w:r>
      <w:r w:rsidR="00F465E4" w:rsidRPr="00FD72E4">
        <w:rPr>
          <w:sz w:val="28"/>
          <w:szCs w:val="28"/>
        </w:rPr>
        <w:t xml:space="preserve">В </w:t>
      </w:r>
      <w:proofErr w:type="gramStart"/>
      <w:r w:rsidR="00F465E4" w:rsidRPr="00FD72E4">
        <w:rPr>
          <w:sz w:val="28"/>
          <w:szCs w:val="28"/>
        </w:rPr>
        <w:t>случае</w:t>
      </w:r>
      <w:proofErr w:type="gramEnd"/>
      <w:r w:rsidR="00F465E4" w:rsidRPr="00FD72E4">
        <w:rPr>
          <w:sz w:val="28"/>
          <w:szCs w:val="28"/>
        </w:rPr>
        <w:t xml:space="preserve"> компрометации ключа ЭЦП,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должен немедленно известить об этом </w:t>
      </w:r>
      <w:r w:rsidR="00F539C2" w:rsidRPr="00FD72E4">
        <w:rPr>
          <w:sz w:val="28"/>
          <w:szCs w:val="28"/>
        </w:rPr>
        <w:t>О</w:t>
      </w:r>
      <w:r w:rsidR="00F465E4" w:rsidRPr="00FD72E4">
        <w:rPr>
          <w:sz w:val="28"/>
          <w:szCs w:val="28"/>
        </w:rPr>
        <w:t>УЦ.</w:t>
      </w:r>
    </w:p>
    <w:p w:rsidR="00432AAD" w:rsidRPr="00FD72E4" w:rsidRDefault="00432A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81370" w:rsidRPr="00FD72E4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081370" w:rsidRPr="00FD72E4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</w:t>
      </w:r>
      <w:r w:rsidR="00081370" w:rsidRPr="00FD72E4">
        <w:rPr>
          <w:rFonts w:ascii="Times New Roman" w:hAnsi="Times New Roman"/>
          <w:noProof/>
          <w:sz w:val="28"/>
          <w:szCs w:val="28"/>
        </w:rPr>
        <w:t>.1.</w:t>
      </w:r>
      <w:r w:rsidR="00DE4A30">
        <w:rPr>
          <w:rFonts w:ascii="Times New Roman" w:hAnsi="Times New Roman"/>
          <w:noProof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FD72E4">
        <w:rPr>
          <w:rFonts w:ascii="Times New Roman" w:hAnsi="Times New Roman"/>
          <w:sz w:val="28"/>
          <w:szCs w:val="28"/>
        </w:rPr>
        <w:t>.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.2.</w:t>
      </w:r>
      <w:r w:rsidR="00DE4A30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FD72E4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7A0456">
        <w:rPr>
          <w:rFonts w:ascii="Times New Roman" w:hAnsi="Times New Roman"/>
          <w:sz w:val="28"/>
          <w:szCs w:val="28"/>
        </w:rPr>
        <w:t>Соглашением</w:t>
      </w:r>
      <w:r w:rsidR="005B7066">
        <w:rPr>
          <w:rFonts w:ascii="Times New Roman" w:hAnsi="Times New Roman"/>
          <w:sz w:val="28"/>
          <w:szCs w:val="28"/>
        </w:rPr>
        <w:t xml:space="preserve"> и Р</w:t>
      </w:r>
      <w:r w:rsidR="00544C2C">
        <w:rPr>
          <w:rFonts w:ascii="Times New Roman" w:hAnsi="Times New Roman"/>
          <w:sz w:val="28"/>
          <w:szCs w:val="28"/>
        </w:rPr>
        <w:t>егламентом ЕИС</w:t>
      </w:r>
      <w:r w:rsidR="00081370" w:rsidRPr="00FD72E4">
        <w:rPr>
          <w:rFonts w:ascii="Times New Roman" w:hAnsi="Times New Roman"/>
          <w:sz w:val="28"/>
          <w:szCs w:val="28"/>
        </w:rPr>
        <w:t xml:space="preserve">. 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.3.</w:t>
      </w:r>
      <w:r w:rsidR="00DE4A30">
        <w:rPr>
          <w:rFonts w:ascii="Times New Roman" w:hAnsi="Times New Roman"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Составленный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>
        <w:rPr>
          <w:rFonts w:ascii="Times New Roman" w:hAnsi="Times New Roman"/>
          <w:sz w:val="28"/>
          <w:szCs w:val="28"/>
        </w:rPr>
        <w:t xml:space="preserve"> </w:t>
      </w:r>
      <w:r w:rsidR="00081370" w:rsidRPr="00FD72E4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:rsidR="00B30128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30128" w:rsidRPr="00FD72E4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72E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оложению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 СРО </w:t>
      </w:r>
      <w:r>
        <w:rPr>
          <w:rFonts w:ascii="Times New Roman" w:hAnsi="Times New Roman"/>
          <w:color w:val="000000"/>
          <w:sz w:val="28"/>
          <w:szCs w:val="28"/>
        </w:rPr>
        <w:t>«СОЮЗАТОМ</w:t>
      </w:r>
      <w:r w:rsidR="00D26D1E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E626AD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B30128" w:rsidRPr="008D17CD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7CD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 w:rsidRPr="00C43C25"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Закрытый ключ электронной цифровой подписи</w:t>
      </w:r>
      <w:r w:rsidRPr="00C43C25"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Нештатная ситуация</w:t>
      </w:r>
      <w:r w:rsidRPr="00C43C25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 xml:space="preserve">Оператор Удостоверяющего центра (ОУЦ) </w:t>
      </w:r>
      <w:r w:rsidRPr="00C43C25"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Открытый ключ электронной цифровой подписи</w:t>
      </w:r>
      <w:r w:rsidRPr="00C43C25"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</w:rPr>
        <w:t>Персональные данные</w:t>
      </w:r>
      <w:r w:rsidRPr="00C43C25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C43C25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8D17CD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C43C25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  <w:color w:val="000000"/>
        </w:rPr>
        <w:t>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02507A" w:rsidRPr="00C43C25" w:rsidRDefault="0002507A" w:rsidP="0002507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Профайл</w:t>
      </w:r>
      <w:proofErr w:type="spellEnd"/>
      <w:r>
        <w:rPr>
          <w:rFonts w:ascii="Times New Roman" w:hAnsi="Times New Roman"/>
          <w:b/>
        </w:rPr>
        <w:t xml:space="preserve"> участника ЕИС</w:t>
      </w:r>
      <w:r w:rsidRPr="00C43C25">
        <w:rPr>
          <w:rFonts w:ascii="Times New Roman" w:hAnsi="Times New Roman"/>
          <w:b/>
        </w:rPr>
        <w:t xml:space="preserve"> </w:t>
      </w:r>
      <w:proofErr w:type="gramStart"/>
      <w:r w:rsidRPr="00C43C25">
        <w:rPr>
          <w:rFonts w:ascii="Times New Roman" w:hAnsi="Times New Roman"/>
        </w:rPr>
        <w:t>–и</w:t>
      </w:r>
      <w:proofErr w:type="gramEnd"/>
      <w:r w:rsidRPr="00C43C25">
        <w:rPr>
          <w:rFonts w:ascii="Times New Roman" w:hAnsi="Times New Roman"/>
        </w:rPr>
        <w:t xml:space="preserve">нформационный блок, содержащий исчерпывающие сведения об организации-члене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</w:rPr>
        <w:t xml:space="preserve"> в соответствии с требованиями законодательства и нормативной документации.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color w:val="000000"/>
        </w:rPr>
        <w:t>Системообразующи</w:t>
      </w:r>
      <w:r w:rsidR="00AA4425" w:rsidRPr="00C43C25">
        <w:rPr>
          <w:rFonts w:ascii="Times New Roman" w:hAnsi="Times New Roman"/>
          <w:b/>
          <w:color w:val="000000"/>
        </w:rPr>
        <w:t>е</w:t>
      </w:r>
      <w:r w:rsidRPr="00C43C25">
        <w:rPr>
          <w:rFonts w:ascii="Times New Roman" w:hAnsi="Times New Roman"/>
          <w:b/>
          <w:color w:val="000000"/>
        </w:rPr>
        <w:t xml:space="preserve"> участник</w:t>
      </w:r>
      <w:r w:rsidR="00AA4425" w:rsidRPr="00C43C25">
        <w:rPr>
          <w:rFonts w:ascii="Times New Roman" w:hAnsi="Times New Roman"/>
          <w:b/>
          <w:color w:val="000000"/>
        </w:rPr>
        <w:t>и</w:t>
      </w:r>
      <w:r w:rsidR="00320C01" w:rsidRPr="00C43C25">
        <w:rPr>
          <w:rFonts w:ascii="Times New Roman" w:hAnsi="Times New Roman"/>
          <w:b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 </w:t>
      </w:r>
      <w:r w:rsidR="00320C01" w:rsidRPr="00C43C25">
        <w:rPr>
          <w:rFonts w:ascii="Times New Roman" w:hAnsi="Times New Roman"/>
          <w:color w:val="000000"/>
        </w:rPr>
        <w:t>участник</w:t>
      </w:r>
      <w:r w:rsidR="00AA4425" w:rsidRPr="00C43C25">
        <w:rPr>
          <w:rFonts w:ascii="Times New Roman" w:hAnsi="Times New Roman"/>
          <w:color w:val="000000"/>
        </w:rPr>
        <w:t>и</w:t>
      </w:r>
      <w:r w:rsidR="00320C01" w:rsidRPr="00C43C25">
        <w:rPr>
          <w:rFonts w:ascii="Times New Roman" w:hAnsi="Times New Roman"/>
          <w:color w:val="000000"/>
        </w:rPr>
        <w:t xml:space="preserve"> ЕИС,</w:t>
      </w:r>
      <w:r w:rsidRPr="00C43C25">
        <w:rPr>
          <w:rFonts w:ascii="Times New Roman" w:hAnsi="Times New Roman"/>
          <w:color w:val="000000"/>
        </w:rPr>
        <w:t xml:space="preserve"> обеспечива</w:t>
      </w:r>
      <w:r w:rsidR="00320C01" w:rsidRPr="00C43C25">
        <w:rPr>
          <w:rFonts w:ascii="Times New Roman" w:hAnsi="Times New Roman"/>
          <w:color w:val="000000"/>
        </w:rPr>
        <w:t>ющи</w:t>
      </w:r>
      <w:r w:rsidR="00AA4425" w:rsidRPr="00C43C25">
        <w:rPr>
          <w:rFonts w:ascii="Times New Roman" w:hAnsi="Times New Roman"/>
          <w:color w:val="000000"/>
        </w:rPr>
        <w:t>е</w:t>
      </w:r>
      <w:r w:rsidRPr="00C43C25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C43C25">
        <w:rPr>
          <w:rFonts w:ascii="Times New Roman" w:hAnsi="Times New Roman"/>
          <w:color w:val="000000"/>
        </w:rPr>
        <w:t xml:space="preserve"> и</w:t>
      </w:r>
      <w:r w:rsidRPr="00C43C25">
        <w:rPr>
          <w:rFonts w:ascii="Times New Roman" w:hAnsi="Times New Roman"/>
          <w:color w:val="000000"/>
        </w:rPr>
        <w:t xml:space="preserve"> развитие ЕИС</w:t>
      </w:r>
      <w:r w:rsidR="00320C01" w:rsidRPr="00C43C25">
        <w:rPr>
          <w:rFonts w:ascii="Times New Roman" w:hAnsi="Times New Roman"/>
          <w:color w:val="000000"/>
        </w:rPr>
        <w:t>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Средства аутентификации (СА)</w:t>
      </w:r>
      <w:r w:rsidRPr="00C43C25">
        <w:rPr>
          <w:rFonts w:ascii="Times New Roman" w:hAnsi="Times New Roman"/>
        </w:rPr>
        <w:t xml:space="preserve"> - аппаратные и (или) программные средства, обеспечивающие создание и проверку кода аутентификации.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Средство электронной цифровой подписи</w:t>
      </w:r>
      <w:r w:rsidRPr="00C43C25"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</w:t>
      </w:r>
      <w:r w:rsidRPr="00C43C25">
        <w:rPr>
          <w:rFonts w:ascii="Times New Roman" w:hAnsi="Times New Roman"/>
        </w:rPr>
        <w:lastRenderedPageBreak/>
        <w:t>закрытых и открытых ключей электронных цифровых подписей</w:t>
      </w:r>
      <w:r w:rsidRPr="00C43C25">
        <w:rPr>
          <w:rFonts w:ascii="Times New Roman" w:hAnsi="Times New Roman"/>
          <w:color w:val="000000"/>
        </w:rPr>
        <w:t>.</w:t>
      </w:r>
    </w:p>
    <w:p w:rsidR="007431C5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Участник</w:t>
      </w:r>
      <w:r w:rsidR="007431C5" w:rsidRPr="00C43C25">
        <w:rPr>
          <w:rStyle w:val="a3"/>
          <w:rFonts w:ascii="Times New Roman" w:hAnsi="Times New Roman"/>
          <w:color w:val="000000"/>
        </w:rPr>
        <w:t>и</w:t>
      </w:r>
      <w:r w:rsidRPr="00C43C25">
        <w:rPr>
          <w:rStyle w:val="a3"/>
          <w:rFonts w:ascii="Times New Roman" w:hAnsi="Times New Roman"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</w:t>
      </w:r>
      <w:r w:rsidR="00B83636" w:rsidRPr="00C43C25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C43C25">
        <w:rPr>
          <w:rFonts w:ascii="Times New Roman" w:hAnsi="Times New Roman"/>
          <w:color w:val="000000"/>
        </w:rPr>
        <w:t>пользователи ЕИС</w:t>
      </w:r>
      <w:r w:rsidR="00320C01" w:rsidRPr="00C43C25">
        <w:rPr>
          <w:rFonts w:ascii="Times New Roman" w:hAnsi="Times New Roman"/>
          <w:color w:val="000000"/>
        </w:rPr>
        <w:t xml:space="preserve"> с</w:t>
      </w:r>
      <w:r w:rsidR="007431C5" w:rsidRPr="00C43C25">
        <w:rPr>
          <w:rFonts w:ascii="Times New Roman" w:hAnsi="Times New Roman"/>
          <w:color w:val="000000"/>
        </w:rPr>
        <w:t xml:space="preserve"> </w:t>
      </w:r>
      <w:r w:rsidR="00B83636" w:rsidRPr="00C43C25">
        <w:rPr>
          <w:rFonts w:ascii="Times New Roman" w:hAnsi="Times New Roman"/>
          <w:color w:val="000000"/>
        </w:rPr>
        <w:t xml:space="preserve">назначенными </w:t>
      </w:r>
      <w:r w:rsidR="007431C5" w:rsidRPr="00C43C25">
        <w:rPr>
          <w:rFonts w:ascii="Times New Roman" w:hAnsi="Times New Roman"/>
          <w:color w:val="000000"/>
        </w:rPr>
        <w:t xml:space="preserve">правами </w:t>
      </w:r>
      <w:r w:rsidR="00B83636" w:rsidRPr="00C43C25">
        <w:rPr>
          <w:rFonts w:ascii="Times New Roman" w:hAnsi="Times New Roman"/>
          <w:color w:val="000000"/>
        </w:rPr>
        <w:t>доступа к</w:t>
      </w:r>
      <w:r w:rsidR="00320C01" w:rsidRPr="00C43C25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>
        <w:rPr>
          <w:rFonts w:ascii="Times New Roman" w:hAnsi="Times New Roman"/>
          <w:color w:val="000000"/>
        </w:rPr>
        <w:t>соглашений</w:t>
      </w:r>
      <w:r w:rsidR="00320C01" w:rsidRPr="00C43C25">
        <w:rPr>
          <w:rFonts w:ascii="Times New Roman" w:hAnsi="Times New Roman"/>
          <w:color w:val="000000"/>
        </w:rPr>
        <w:t xml:space="preserve"> между</w:t>
      </w:r>
      <w:r w:rsidR="00B83636" w:rsidRPr="00C43C25">
        <w:rPr>
          <w:rFonts w:ascii="Times New Roman" w:hAnsi="Times New Roman"/>
          <w:color w:val="000000"/>
        </w:rPr>
        <w:t xml:space="preserve">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320C01" w:rsidRPr="00C43C25">
        <w:rPr>
          <w:rFonts w:ascii="Times New Roman" w:hAnsi="Times New Roman"/>
          <w:color w:val="000000"/>
        </w:rPr>
        <w:t xml:space="preserve"> и </w:t>
      </w:r>
      <w:r w:rsidR="00B83636" w:rsidRPr="00C43C25">
        <w:rPr>
          <w:rFonts w:ascii="Times New Roman" w:hAnsi="Times New Roman"/>
          <w:color w:val="000000"/>
        </w:rPr>
        <w:t>их</w:t>
      </w:r>
      <w:r w:rsidR="00320C01" w:rsidRPr="00C43C25">
        <w:rPr>
          <w:rFonts w:ascii="Times New Roman" w:hAnsi="Times New Roman"/>
          <w:color w:val="000000"/>
        </w:rPr>
        <w:t xml:space="preserve"> членами.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C43C25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 xml:space="preserve">Электронная цифровая подпись (ЭЦП) </w:t>
      </w:r>
      <w:r w:rsidRPr="00C43C25"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E0EFA" w:rsidRPr="00C43C25" w:rsidRDefault="00CE0EFA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</w:rPr>
        <w:t xml:space="preserve">Электронный паспорт (ЭП) </w:t>
      </w:r>
      <w:r w:rsidRPr="00C43C25">
        <w:rPr>
          <w:rFonts w:ascii="Times New Roman" w:hAnsi="Times New Roman"/>
        </w:rPr>
        <w:t>– соответствующим образом скомпонованный информаци</w:t>
      </w:r>
      <w:r w:rsidR="00D607CE" w:rsidRPr="00C43C25">
        <w:rPr>
          <w:rFonts w:ascii="Times New Roman" w:hAnsi="Times New Roman"/>
        </w:rPr>
        <w:t>онный блок</w:t>
      </w:r>
      <w:r w:rsidRPr="00C43C25">
        <w:rPr>
          <w:rFonts w:ascii="Times New Roman" w:hAnsi="Times New Roman"/>
        </w:rPr>
        <w:t>, содержащий</w:t>
      </w:r>
      <w:r w:rsidR="0002507A" w:rsidRPr="0002507A">
        <w:rPr>
          <w:rFonts w:ascii="Times New Roman" w:hAnsi="Times New Roman"/>
        </w:rPr>
        <w:t xml:space="preserve"> минимальные</w:t>
      </w:r>
      <w:r w:rsidRPr="00C43C25">
        <w:rPr>
          <w:rFonts w:ascii="Times New Roman" w:hAnsi="Times New Roman"/>
        </w:rPr>
        <w:t xml:space="preserve"> сведения об организации-члене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02507A">
        <w:rPr>
          <w:rFonts w:ascii="Times New Roman" w:hAnsi="Times New Roman"/>
        </w:rPr>
        <w:t xml:space="preserve">, достаточные для </w:t>
      </w:r>
      <w:r w:rsidR="00B13611">
        <w:rPr>
          <w:rFonts w:ascii="Times New Roman" w:hAnsi="Times New Roman"/>
        </w:rPr>
        <w:t xml:space="preserve">выполнения условий членства 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</w:rPr>
        <w:t>.</w:t>
      </w:r>
    </w:p>
    <w:p w:rsidR="008D17CD" w:rsidRPr="00C43C25" w:rsidRDefault="008B597A" w:rsidP="008D17C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VPN</w:t>
      </w:r>
      <w:r w:rsidRPr="008B597A">
        <w:rPr>
          <w:rFonts w:ascii="Times New Roman" w:hAnsi="Times New Roman"/>
          <w:b/>
          <w:bCs/>
        </w:rPr>
        <w:t xml:space="preserve"> (</w:t>
      </w:r>
      <w:proofErr w:type="spellStart"/>
      <w:r w:rsidR="008D17CD" w:rsidRPr="00C43C25">
        <w:rPr>
          <w:rFonts w:ascii="Times New Roman" w:hAnsi="Times New Roman"/>
          <w:b/>
          <w:bCs/>
        </w:rPr>
        <w:t>Virtual</w:t>
      </w:r>
      <w:proofErr w:type="spellEnd"/>
      <w:r w:rsidR="008D17CD" w:rsidRPr="00C43C25">
        <w:rPr>
          <w:rFonts w:ascii="Times New Roman" w:hAnsi="Times New Roman"/>
          <w:b/>
          <w:bCs/>
        </w:rPr>
        <w:t xml:space="preserve"> </w:t>
      </w:r>
      <w:proofErr w:type="spellStart"/>
      <w:r w:rsidR="008D17CD" w:rsidRPr="00C43C25">
        <w:rPr>
          <w:rFonts w:ascii="Times New Roman" w:hAnsi="Times New Roman"/>
          <w:b/>
          <w:bCs/>
        </w:rPr>
        <w:t>Private</w:t>
      </w:r>
      <w:proofErr w:type="spellEnd"/>
      <w:r w:rsidR="008D17CD" w:rsidRPr="00C43C25">
        <w:rPr>
          <w:rFonts w:ascii="Times New Roman" w:hAnsi="Times New Roman"/>
          <w:b/>
          <w:bCs/>
        </w:rPr>
        <w:t xml:space="preserve"> </w:t>
      </w:r>
      <w:proofErr w:type="spellStart"/>
      <w:r w:rsidR="008D17CD" w:rsidRPr="00C43C25">
        <w:rPr>
          <w:rFonts w:ascii="Times New Roman" w:hAnsi="Times New Roman"/>
          <w:b/>
          <w:bCs/>
        </w:rPr>
        <w:t>Network</w:t>
      </w:r>
      <w:proofErr w:type="spellEnd"/>
      <w:r w:rsidRPr="002C6CE1">
        <w:rPr>
          <w:rFonts w:ascii="Times New Roman" w:hAnsi="Times New Roman"/>
          <w:b/>
          <w:bCs/>
        </w:rPr>
        <w:t>)</w:t>
      </w:r>
      <w:r w:rsidR="008D17CD" w:rsidRPr="00C43C25">
        <w:rPr>
          <w:bCs/>
        </w:rPr>
        <w:t xml:space="preserve"> </w:t>
      </w:r>
      <w:r w:rsidR="008D17CD" w:rsidRPr="00C43C25">
        <w:rPr>
          <w:rFonts w:ascii="Times New Roman" w:hAnsi="Times New Roman"/>
        </w:rPr>
        <w:t>- криптосистема, позволяющая защитить данные при передаче их по незащищенной сети, такой как Интернет.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E626AD" w:rsidRPr="00C43C25" w:rsidRDefault="00E626AD" w:rsidP="00C27BBF">
      <w:pPr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8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54" w:rsidRDefault="00C06254" w:rsidP="00BF1883">
      <w:r>
        <w:separator/>
      </w:r>
    </w:p>
  </w:endnote>
  <w:endnote w:type="continuationSeparator" w:id="0">
    <w:p w:rsidR="00C06254" w:rsidRDefault="00C06254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9C" w:rsidRDefault="00C06254">
    <w:pPr>
      <w:pStyle w:val="af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6BB">
      <w:rPr>
        <w:noProof/>
      </w:rPr>
      <w:t>8</w:t>
    </w:r>
    <w:r>
      <w:rPr>
        <w:noProof/>
      </w:rPr>
      <w:fldChar w:fldCharType="end"/>
    </w:r>
  </w:p>
  <w:p w:rsidR="00B1509C" w:rsidRDefault="00B1509C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54" w:rsidRDefault="00C06254" w:rsidP="00BF1883">
      <w:r>
        <w:separator/>
      </w:r>
    </w:p>
  </w:footnote>
  <w:footnote w:type="continuationSeparator" w:id="0">
    <w:p w:rsidR="00C06254" w:rsidRDefault="00C06254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57B5"/>
    <w:rsid w:val="001E6234"/>
    <w:rsid w:val="00206261"/>
    <w:rsid w:val="00230071"/>
    <w:rsid w:val="00231CE1"/>
    <w:rsid w:val="00262567"/>
    <w:rsid w:val="00291AC4"/>
    <w:rsid w:val="002B0060"/>
    <w:rsid w:val="002C6CE1"/>
    <w:rsid w:val="002C7EA0"/>
    <w:rsid w:val="002D541B"/>
    <w:rsid w:val="002D6A58"/>
    <w:rsid w:val="002E1660"/>
    <w:rsid w:val="003068DE"/>
    <w:rsid w:val="0031213D"/>
    <w:rsid w:val="00320129"/>
    <w:rsid w:val="003206BB"/>
    <w:rsid w:val="00320C01"/>
    <w:rsid w:val="00323246"/>
    <w:rsid w:val="00336DE5"/>
    <w:rsid w:val="00375A0D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684E"/>
    <w:rsid w:val="00432AAD"/>
    <w:rsid w:val="00432F24"/>
    <w:rsid w:val="00442C06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44478"/>
    <w:rsid w:val="00544C2C"/>
    <w:rsid w:val="0054600C"/>
    <w:rsid w:val="005537D1"/>
    <w:rsid w:val="00585876"/>
    <w:rsid w:val="00587E44"/>
    <w:rsid w:val="00595E2A"/>
    <w:rsid w:val="005A3124"/>
    <w:rsid w:val="005A7A3C"/>
    <w:rsid w:val="005B17C2"/>
    <w:rsid w:val="005B7066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65DF3"/>
    <w:rsid w:val="00672521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902"/>
    <w:rsid w:val="009A3D62"/>
    <w:rsid w:val="009B1421"/>
    <w:rsid w:val="009B25AA"/>
    <w:rsid w:val="009B4181"/>
    <w:rsid w:val="009B7CEB"/>
    <w:rsid w:val="009D053A"/>
    <w:rsid w:val="00A02DCD"/>
    <w:rsid w:val="00A10CCC"/>
    <w:rsid w:val="00A250C8"/>
    <w:rsid w:val="00A306D6"/>
    <w:rsid w:val="00A44E70"/>
    <w:rsid w:val="00A62108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195C"/>
    <w:rsid w:val="00AC4155"/>
    <w:rsid w:val="00AC4916"/>
    <w:rsid w:val="00AD22CD"/>
    <w:rsid w:val="00AE4CED"/>
    <w:rsid w:val="00AF56FA"/>
    <w:rsid w:val="00B120F8"/>
    <w:rsid w:val="00B13611"/>
    <w:rsid w:val="00B1509C"/>
    <w:rsid w:val="00B276AF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2E92"/>
    <w:rsid w:val="00BA4A10"/>
    <w:rsid w:val="00BB780C"/>
    <w:rsid w:val="00BC01B4"/>
    <w:rsid w:val="00BD0E7D"/>
    <w:rsid w:val="00BD326D"/>
    <w:rsid w:val="00BD3854"/>
    <w:rsid w:val="00BD6E56"/>
    <w:rsid w:val="00BD7B19"/>
    <w:rsid w:val="00BF1883"/>
    <w:rsid w:val="00BF25E1"/>
    <w:rsid w:val="00BF33B7"/>
    <w:rsid w:val="00C05341"/>
    <w:rsid w:val="00C06254"/>
    <w:rsid w:val="00C169A3"/>
    <w:rsid w:val="00C204AA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628B9"/>
    <w:rsid w:val="00C71FA3"/>
    <w:rsid w:val="00C94CF9"/>
    <w:rsid w:val="00CA212C"/>
    <w:rsid w:val="00CA3809"/>
    <w:rsid w:val="00CB4841"/>
    <w:rsid w:val="00CC21F8"/>
    <w:rsid w:val="00CC480D"/>
    <w:rsid w:val="00CD6523"/>
    <w:rsid w:val="00CE0EFA"/>
    <w:rsid w:val="00CE3087"/>
    <w:rsid w:val="00CE6744"/>
    <w:rsid w:val="00D26D1E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C2DEF"/>
    <w:rsid w:val="00DC6C35"/>
    <w:rsid w:val="00DC78C5"/>
    <w:rsid w:val="00DD20A5"/>
    <w:rsid w:val="00DE01B1"/>
    <w:rsid w:val="00DE05D6"/>
    <w:rsid w:val="00DE4A30"/>
    <w:rsid w:val="00DF685B"/>
    <w:rsid w:val="00E05301"/>
    <w:rsid w:val="00E07F76"/>
    <w:rsid w:val="00E12786"/>
    <w:rsid w:val="00E1562F"/>
    <w:rsid w:val="00E208A4"/>
    <w:rsid w:val="00E20FA9"/>
    <w:rsid w:val="00E24476"/>
    <w:rsid w:val="00E256F0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CF"/>
    <w:rsid w:val="00EE79EA"/>
    <w:rsid w:val="00F030C4"/>
    <w:rsid w:val="00F03ABE"/>
    <w:rsid w:val="00F21512"/>
    <w:rsid w:val="00F264F5"/>
    <w:rsid w:val="00F33F4E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B120F8"/>
    <w:rPr>
      <w:b/>
      <w:bCs/>
      <w:color w:val="C0C0C0"/>
    </w:rPr>
  </w:style>
  <w:style w:type="character" w:customStyle="1" w:styleId="a8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a">
    <w:name w:val="Заголовок чужого сообщения"/>
    <w:rsid w:val="00B120F8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B120F8"/>
    <w:rPr>
      <w:u w:val="single"/>
    </w:rPr>
  </w:style>
  <w:style w:type="paragraph" w:customStyle="1" w:styleId="ac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B120F8"/>
  </w:style>
  <w:style w:type="paragraph" w:customStyle="1" w:styleId="af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B120F8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B120F8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B120F8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B120F8"/>
    <w:rPr>
      <w:b/>
      <w:bCs/>
      <w:color w:val="000080"/>
    </w:rPr>
  </w:style>
  <w:style w:type="character" w:customStyle="1" w:styleId="af6">
    <w:name w:val="Не вступил в силу"/>
    <w:rsid w:val="00B120F8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B120F8"/>
    <w:pPr>
      <w:ind w:firstLine="0"/>
    </w:pPr>
  </w:style>
  <w:style w:type="paragraph" w:customStyle="1" w:styleId="af8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B120F8"/>
    <w:pPr>
      <w:ind w:left="140"/>
    </w:pPr>
  </w:style>
  <w:style w:type="character" w:customStyle="1" w:styleId="afb">
    <w:name w:val="Опечатки"/>
    <w:rsid w:val="00B120F8"/>
    <w:rPr>
      <w:color w:val="FF0000"/>
    </w:rPr>
  </w:style>
  <w:style w:type="paragraph" w:customStyle="1" w:styleId="afc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d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e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f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1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3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rsid w:val="00B120F8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7">
    <w:name w:val="Утратил силу"/>
    <w:rsid w:val="00B120F8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B120F8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B120F8"/>
    <w:rPr>
      <w:b/>
      <w:bCs/>
      <w:color w:val="C0C0C0"/>
    </w:rPr>
  </w:style>
  <w:style w:type="character" w:customStyle="1" w:styleId="a8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a">
    <w:name w:val="Заголовок чужого сообщения"/>
    <w:rsid w:val="00B120F8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B120F8"/>
    <w:rPr>
      <w:u w:val="single"/>
    </w:rPr>
  </w:style>
  <w:style w:type="paragraph" w:customStyle="1" w:styleId="ac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B120F8"/>
  </w:style>
  <w:style w:type="paragraph" w:customStyle="1" w:styleId="af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B120F8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B120F8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B120F8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B120F8"/>
    <w:rPr>
      <w:b/>
      <w:bCs/>
      <w:color w:val="000080"/>
    </w:rPr>
  </w:style>
  <w:style w:type="character" w:customStyle="1" w:styleId="af6">
    <w:name w:val="Не вступил в силу"/>
    <w:rsid w:val="00B120F8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B120F8"/>
    <w:pPr>
      <w:ind w:firstLine="0"/>
    </w:pPr>
  </w:style>
  <w:style w:type="paragraph" w:customStyle="1" w:styleId="af8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B120F8"/>
    <w:pPr>
      <w:ind w:left="140"/>
    </w:pPr>
  </w:style>
  <w:style w:type="character" w:customStyle="1" w:styleId="afb">
    <w:name w:val="Опечатки"/>
    <w:rsid w:val="00B120F8"/>
    <w:rPr>
      <w:color w:val="FF0000"/>
    </w:rPr>
  </w:style>
  <w:style w:type="paragraph" w:customStyle="1" w:styleId="afc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d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e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f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1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3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rsid w:val="00B120F8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7">
    <w:name w:val="Утратил силу"/>
    <w:rsid w:val="00B120F8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B120F8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Конченко Лариса Александровна</cp:lastModifiedBy>
  <cp:revision>2</cp:revision>
  <cp:lastPrinted>2012-02-14T15:07:00Z</cp:lastPrinted>
  <dcterms:created xsi:type="dcterms:W3CDTF">2018-02-14T11:27:00Z</dcterms:created>
  <dcterms:modified xsi:type="dcterms:W3CDTF">2018-02-14T11:27:00Z</dcterms:modified>
</cp:coreProperties>
</file>